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3A3685" w14:textId="77777777" w:rsidR="001433A2" w:rsidRDefault="001433A2" w:rsidP="001433A2">
      <w:pPr>
        <w:shd w:val="clear" w:color="auto" w:fill="FFFFFF"/>
        <w:tabs>
          <w:tab w:val="left" w:pos="792"/>
        </w:tabs>
        <w:spacing w:line="280" w:lineRule="exact"/>
        <w:ind w:right="5102"/>
        <w:jc w:val="both"/>
        <w:rPr>
          <w:sz w:val="30"/>
          <w:szCs w:val="30"/>
        </w:rPr>
      </w:pPr>
    </w:p>
    <w:p w14:paraId="390FF8E1" w14:textId="0A520944" w:rsidR="001433A2" w:rsidRPr="004E6DAF" w:rsidRDefault="001433A2" w:rsidP="001433A2">
      <w:pPr>
        <w:shd w:val="clear" w:color="auto" w:fill="FFFFFF"/>
        <w:tabs>
          <w:tab w:val="left" w:pos="792"/>
        </w:tabs>
        <w:spacing w:line="280" w:lineRule="exact"/>
        <w:ind w:right="5102"/>
        <w:jc w:val="both"/>
        <w:rPr>
          <w:sz w:val="30"/>
          <w:szCs w:val="30"/>
        </w:rPr>
      </w:pPr>
      <w:r w:rsidRPr="004E6DAF">
        <w:rPr>
          <w:sz w:val="30"/>
          <w:szCs w:val="30"/>
        </w:rPr>
        <w:t>ИНФОРМАЦИОННАЯ ЗАПИСКА</w:t>
      </w:r>
    </w:p>
    <w:p w14:paraId="34CBA1C0" w14:textId="77777777" w:rsidR="001433A2" w:rsidRPr="004E6DAF" w:rsidRDefault="001433A2" w:rsidP="001433A2">
      <w:pPr>
        <w:shd w:val="clear" w:color="auto" w:fill="FFFFFF"/>
        <w:tabs>
          <w:tab w:val="left" w:pos="0"/>
        </w:tabs>
        <w:spacing w:line="280" w:lineRule="exact"/>
        <w:ind w:right="5102"/>
        <w:jc w:val="both"/>
        <w:rPr>
          <w:color w:val="000000"/>
          <w:sz w:val="30"/>
          <w:szCs w:val="30"/>
          <w:shd w:val="clear" w:color="auto" w:fill="FFFFFF"/>
        </w:rPr>
      </w:pPr>
      <w:r w:rsidRPr="004E6DAF">
        <w:rPr>
          <w:sz w:val="30"/>
          <w:szCs w:val="30"/>
        </w:rPr>
        <w:t xml:space="preserve">о </w:t>
      </w:r>
      <w:r w:rsidRPr="004E6DAF">
        <w:rPr>
          <w:rStyle w:val="23"/>
          <w:rFonts w:eastAsiaTheme="majorEastAsia"/>
          <w:color w:val="000000"/>
          <w:sz w:val="30"/>
          <w:szCs w:val="30"/>
        </w:rPr>
        <w:t>работе с обращениями граждан и юридических лиц в первом квартале 202</w:t>
      </w:r>
      <w:r>
        <w:rPr>
          <w:rStyle w:val="23"/>
          <w:rFonts w:eastAsiaTheme="majorEastAsia"/>
          <w:color w:val="000000"/>
          <w:sz w:val="30"/>
          <w:szCs w:val="30"/>
        </w:rPr>
        <w:t>5</w:t>
      </w:r>
      <w:r w:rsidRPr="004E6DAF">
        <w:rPr>
          <w:rStyle w:val="23"/>
          <w:rFonts w:eastAsiaTheme="majorEastAsia"/>
          <w:color w:val="000000"/>
          <w:sz w:val="30"/>
          <w:szCs w:val="30"/>
        </w:rPr>
        <w:t xml:space="preserve"> года</w:t>
      </w:r>
      <w:r w:rsidRPr="004E6DAF">
        <w:rPr>
          <w:sz w:val="30"/>
          <w:szCs w:val="30"/>
        </w:rPr>
        <w:t xml:space="preserve"> </w:t>
      </w:r>
    </w:p>
    <w:p w14:paraId="5517BA47" w14:textId="77777777" w:rsidR="001433A2" w:rsidRDefault="001433A2" w:rsidP="001433A2">
      <w:pPr>
        <w:pStyle w:val="24"/>
        <w:shd w:val="clear" w:color="auto" w:fill="auto"/>
        <w:tabs>
          <w:tab w:val="center" w:pos="1147"/>
          <w:tab w:val="center" w:pos="1546"/>
          <w:tab w:val="left" w:pos="1862"/>
          <w:tab w:val="right" w:pos="4428"/>
          <w:tab w:val="right" w:pos="5472"/>
        </w:tabs>
        <w:spacing w:line="240" w:lineRule="auto"/>
        <w:ind w:firstLine="709"/>
        <w:rPr>
          <w:rFonts w:ascii="Times New Roman" w:hAnsi="Times New Roman" w:cs="Times New Roman"/>
          <w:sz w:val="30"/>
          <w:szCs w:val="30"/>
        </w:rPr>
      </w:pPr>
    </w:p>
    <w:p w14:paraId="0B9E2C71" w14:textId="4E881197" w:rsidR="001433A2" w:rsidRPr="00031B7C" w:rsidRDefault="001433A2" w:rsidP="001433A2">
      <w:pPr>
        <w:pStyle w:val="24"/>
        <w:shd w:val="clear" w:color="auto" w:fill="auto"/>
        <w:tabs>
          <w:tab w:val="center" w:pos="1147"/>
          <w:tab w:val="center" w:pos="1546"/>
          <w:tab w:val="left" w:pos="1862"/>
          <w:tab w:val="right" w:pos="4428"/>
          <w:tab w:val="right" w:pos="5472"/>
        </w:tabs>
        <w:spacing w:line="240" w:lineRule="auto"/>
        <w:ind w:firstLine="709"/>
        <w:rPr>
          <w:rFonts w:ascii="Times New Roman" w:hAnsi="Times New Roman" w:cs="Times New Roman"/>
          <w:sz w:val="30"/>
          <w:szCs w:val="30"/>
        </w:rPr>
      </w:pPr>
      <w:r w:rsidRPr="00031B7C">
        <w:rPr>
          <w:rFonts w:ascii="Times New Roman" w:hAnsi="Times New Roman" w:cs="Times New Roman"/>
          <w:sz w:val="30"/>
          <w:szCs w:val="30"/>
        </w:rPr>
        <w:t>Поставским районным исполнительным комитетом (далее – райисполком), его структурными подразделениями, сельскими исполнительными комитетами (далее – сельисполкомы) района и подчиненными им организациями района в первом квартале 202</w:t>
      </w:r>
      <w:r>
        <w:rPr>
          <w:rFonts w:ascii="Times New Roman" w:hAnsi="Times New Roman" w:cs="Times New Roman"/>
          <w:sz w:val="30"/>
          <w:szCs w:val="30"/>
        </w:rPr>
        <w:t>5</w:t>
      </w:r>
      <w:r w:rsidRPr="00031B7C">
        <w:rPr>
          <w:rFonts w:ascii="Times New Roman" w:hAnsi="Times New Roman" w:cs="Times New Roman"/>
          <w:sz w:val="30"/>
          <w:szCs w:val="30"/>
        </w:rPr>
        <w:t xml:space="preserve"> года принимались меры по реализации Закона Республики Беларусь от 18 июля 2011 г. № 300-З «Об обращениях граждан и юридических лиц» (далее – Закон), исполнению Директивы Президента Республики Беларусь                             от 27 декабря 2006 г. № 2  «О дебюрократизации государственного аппарата и повышении качества обеспечения жизнедеятельности населения», выполнению поручений Главы государства о совершенствовании работы с гражданами, решения Поставского районного исполнительного комитета от </w:t>
      </w:r>
      <w:r>
        <w:rPr>
          <w:rFonts w:ascii="Times New Roman" w:hAnsi="Times New Roman" w:cs="Times New Roman"/>
          <w:sz w:val="30"/>
          <w:szCs w:val="30"/>
        </w:rPr>
        <w:t xml:space="preserve">21 </w:t>
      </w:r>
      <w:r w:rsidRPr="00031B7C">
        <w:rPr>
          <w:rFonts w:ascii="Times New Roman" w:hAnsi="Times New Roman" w:cs="Times New Roman"/>
          <w:sz w:val="30"/>
          <w:szCs w:val="30"/>
        </w:rPr>
        <w:t>февраля 202</w:t>
      </w:r>
      <w:r>
        <w:rPr>
          <w:rFonts w:ascii="Times New Roman" w:hAnsi="Times New Roman" w:cs="Times New Roman"/>
          <w:sz w:val="30"/>
          <w:szCs w:val="30"/>
        </w:rPr>
        <w:t>5</w:t>
      </w:r>
      <w:r w:rsidRPr="00031B7C">
        <w:rPr>
          <w:rFonts w:ascii="Times New Roman" w:hAnsi="Times New Roman" w:cs="Times New Roman"/>
          <w:sz w:val="30"/>
          <w:szCs w:val="30"/>
        </w:rPr>
        <w:t xml:space="preserve"> г. №</w:t>
      </w:r>
      <w:r>
        <w:rPr>
          <w:rFonts w:ascii="Times New Roman" w:hAnsi="Times New Roman" w:cs="Times New Roman"/>
          <w:sz w:val="30"/>
          <w:szCs w:val="30"/>
        </w:rPr>
        <w:t xml:space="preserve"> 198</w:t>
      </w:r>
      <w:r w:rsidRPr="00031B7C">
        <w:rPr>
          <w:rFonts w:ascii="Times New Roman" w:hAnsi="Times New Roman" w:cs="Times New Roman"/>
          <w:sz w:val="30"/>
          <w:szCs w:val="30"/>
        </w:rPr>
        <w:t xml:space="preserve"> «</w:t>
      </w:r>
      <w:r w:rsidRPr="00031B7C">
        <w:rPr>
          <w:rStyle w:val="23"/>
          <w:color w:val="000000"/>
          <w:sz w:val="30"/>
          <w:szCs w:val="30"/>
        </w:rPr>
        <w:t xml:space="preserve">О реализации требований Директивы Президента Республики Беларусь от 27 декабря 2006 г. № 2 </w:t>
      </w:r>
      <w:r>
        <w:rPr>
          <w:rStyle w:val="23"/>
          <w:color w:val="000000"/>
          <w:sz w:val="30"/>
          <w:szCs w:val="30"/>
        </w:rPr>
        <w:t xml:space="preserve">                                           </w:t>
      </w:r>
      <w:r w:rsidRPr="00031B7C">
        <w:rPr>
          <w:rStyle w:val="23"/>
          <w:color w:val="000000"/>
          <w:sz w:val="30"/>
          <w:szCs w:val="30"/>
        </w:rPr>
        <w:t>«О дебюрократизации государственного аппарата и повышении качества обеспечения жизнедеятельности населения» в Поставском районе»</w:t>
      </w:r>
      <w:r w:rsidRPr="00031B7C">
        <w:rPr>
          <w:rFonts w:ascii="Times New Roman" w:hAnsi="Times New Roman" w:cs="Times New Roman"/>
          <w:sz w:val="30"/>
          <w:szCs w:val="30"/>
        </w:rPr>
        <w:t>.</w:t>
      </w:r>
    </w:p>
    <w:p w14:paraId="4E1BA340" w14:textId="77777777" w:rsidR="001433A2" w:rsidRPr="00031B7C" w:rsidRDefault="001433A2" w:rsidP="001433A2">
      <w:pPr>
        <w:ind w:firstLine="709"/>
        <w:jc w:val="both"/>
        <w:rPr>
          <w:sz w:val="30"/>
          <w:szCs w:val="30"/>
        </w:rPr>
      </w:pPr>
      <w:r w:rsidRPr="00031B7C">
        <w:rPr>
          <w:sz w:val="30"/>
          <w:szCs w:val="30"/>
        </w:rPr>
        <w:t>На системной основе действуют внедренные формы работы с населением – проведение прямых телефонных линий, горячих линий, выездных приемов, встреч с населением по месту жительства.</w:t>
      </w:r>
    </w:p>
    <w:p w14:paraId="1552A190" w14:textId="77777777" w:rsidR="001433A2" w:rsidRPr="00031B7C" w:rsidRDefault="001433A2" w:rsidP="001433A2">
      <w:pPr>
        <w:pStyle w:val="24"/>
        <w:shd w:val="clear" w:color="auto" w:fill="auto"/>
        <w:tabs>
          <w:tab w:val="center" w:pos="1147"/>
          <w:tab w:val="center" w:pos="1546"/>
          <w:tab w:val="left" w:pos="1862"/>
          <w:tab w:val="right" w:pos="4428"/>
          <w:tab w:val="right" w:pos="5472"/>
        </w:tabs>
        <w:spacing w:line="240" w:lineRule="auto"/>
        <w:ind w:firstLine="709"/>
        <w:rPr>
          <w:rFonts w:ascii="Times New Roman" w:hAnsi="Times New Roman" w:cs="Times New Roman"/>
          <w:sz w:val="30"/>
          <w:szCs w:val="30"/>
        </w:rPr>
      </w:pPr>
      <w:r w:rsidRPr="00031B7C">
        <w:rPr>
          <w:rFonts w:ascii="Times New Roman" w:hAnsi="Times New Roman" w:cs="Times New Roman"/>
          <w:sz w:val="30"/>
          <w:szCs w:val="30"/>
        </w:rPr>
        <w:t>В</w:t>
      </w:r>
      <w:r w:rsidRPr="00031B7C">
        <w:rPr>
          <w:rFonts w:ascii="Times New Roman" w:hAnsi="Times New Roman" w:cs="Times New Roman"/>
          <w:color w:val="000000"/>
          <w:sz w:val="30"/>
          <w:szCs w:val="30"/>
        </w:rPr>
        <w:t xml:space="preserve"> райисполкоме организована работа общественной приемной по вопросам правового просвещения.</w:t>
      </w:r>
      <w:r w:rsidRPr="00031B7C">
        <w:rPr>
          <w:rFonts w:ascii="Times New Roman" w:hAnsi="Times New Roman" w:cs="Times New Roman"/>
          <w:sz w:val="30"/>
          <w:szCs w:val="30"/>
        </w:rPr>
        <w:t xml:space="preserve"> Распоряжением председателя райисполкома утвержден следующий график приема граждан,</w:t>
      </w:r>
      <w:r w:rsidRPr="00031B7C">
        <w:rPr>
          <w:rStyle w:val="FontStyle28"/>
          <w:sz w:val="30"/>
          <w:szCs w:val="30"/>
        </w:rPr>
        <w:t xml:space="preserve"> представителей юридических лиц по вопросам правового просвещения </w:t>
      </w:r>
      <w:r w:rsidRPr="00031B7C">
        <w:rPr>
          <w:rFonts w:ascii="Times New Roman" w:hAnsi="Times New Roman" w:cs="Times New Roman"/>
          <w:sz w:val="30"/>
          <w:szCs w:val="30"/>
        </w:rPr>
        <w:t>с 8.00 до 13.00 ежемесячно:</w:t>
      </w:r>
    </w:p>
    <w:p w14:paraId="1E0CDB45" w14:textId="77777777" w:rsidR="001433A2" w:rsidRPr="00031B7C" w:rsidRDefault="001433A2" w:rsidP="001433A2">
      <w:pPr>
        <w:pStyle w:val="24"/>
        <w:shd w:val="clear" w:color="auto" w:fill="auto"/>
        <w:tabs>
          <w:tab w:val="center" w:pos="1147"/>
          <w:tab w:val="center" w:pos="1546"/>
          <w:tab w:val="left" w:pos="1862"/>
          <w:tab w:val="right" w:pos="4428"/>
          <w:tab w:val="right" w:pos="5472"/>
        </w:tabs>
        <w:spacing w:line="240" w:lineRule="auto"/>
        <w:ind w:firstLine="709"/>
        <w:rPr>
          <w:rFonts w:ascii="Times New Roman" w:hAnsi="Times New Roman" w:cs="Times New Roman"/>
          <w:color w:val="000000"/>
          <w:sz w:val="30"/>
          <w:szCs w:val="30"/>
        </w:rPr>
      </w:pP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>юридическ</w:t>
      </w:r>
      <w:r w:rsidRPr="00031B7C">
        <w:rPr>
          <w:rFonts w:ascii="Times New Roman" w:hAnsi="Times New Roman" w:cs="Times New Roman"/>
          <w:color w:val="000000"/>
          <w:sz w:val="30"/>
          <w:szCs w:val="30"/>
        </w:rPr>
        <w:t>ой</w:t>
      </w: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консультаци</w:t>
      </w:r>
      <w:r w:rsidRPr="00031B7C">
        <w:rPr>
          <w:rFonts w:ascii="Times New Roman" w:hAnsi="Times New Roman" w:cs="Times New Roman"/>
          <w:color w:val="000000"/>
          <w:sz w:val="30"/>
          <w:szCs w:val="30"/>
        </w:rPr>
        <w:t>ей</w:t>
      </w: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Поставского района Витебской областной коллегии адвокатов </w:t>
      </w:r>
      <w:r w:rsidRPr="00031B7C">
        <w:rPr>
          <w:rFonts w:ascii="Times New Roman" w:hAnsi="Times New Roman" w:cs="Times New Roman"/>
          <w:sz w:val="30"/>
          <w:szCs w:val="30"/>
        </w:rPr>
        <w:t>–</w:t>
      </w: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</w:t>
      </w:r>
      <w:r w:rsidRPr="00031B7C">
        <w:rPr>
          <w:rFonts w:ascii="Times New Roman" w:hAnsi="Times New Roman" w:cs="Times New Roman"/>
          <w:color w:val="000000"/>
          <w:sz w:val="30"/>
          <w:szCs w:val="30"/>
        </w:rPr>
        <w:t>в первый понедельник;</w:t>
      </w:r>
    </w:p>
    <w:p w14:paraId="6E44A441" w14:textId="77777777" w:rsidR="001433A2" w:rsidRPr="00031B7C" w:rsidRDefault="001433A2" w:rsidP="001433A2">
      <w:pPr>
        <w:pStyle w:val="24"/>
        <w:shd w:val="clear" w:color="auto" w:fill="auto"/>
        <w:tabs>
          <w:tab w:val="center" w:pos="1147"/>
          <w:tab w:val="center" w:pos="1546"/>
          <w:tab w:val="left" w:pos="1862"/>
          <w:tab w:val="right" w:pos="4428"/>
          <w:tab w:val="right" w:pos="5472"/>
        </w:tabs>
        <w:spacing w:line="240" w:lineRule="auto"/>
        <w:ind w:firstLine="709"/>
        <w:rPr>
          <w:rFonts w:ascii="Times New Roman" w:eastAsia="Calibri" w:hAnsi="Times New Roman" w:cs="Times New Roman"/>
          <w:color w:val="000000"/>
          <w:sz w:val="30"/>
          <w:szCs w:val="30"/>
        </w:rPr>
      </w:pP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>отделом юридически</w:t>
      </w:r>
      <w:r w:rsidRPr="00031B7C">
        <w:rPr>
          <w:rFonts w:ascii="Times New Roman" w:hAnsi="Times New Roman" w:cs="Times New Roman"/>
          <w:color w:val="000000"/>
          <w:sz w:val="30"/>
          <w:szCs w:val="30"/>
        </w:rPr>
        <w:t>м, по работе с обращениями граждан и юридических лиц</w:t>
      </w: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райисполкома</w:t>
      </w:r>
      <w:r w:rsidRPr="00031B7C">
        <w:rPr>
          <w:rFonts w:ascii="Times New Roman" w:hAnsi="Times New Roman" w:cs="Times New Roman"/>
          <w:sz w:val="30"/>
          <w:szCs w:val="30"/>
        </w:rPr>
        <w:t xml:space="preserve"> –</w:t>
      </w: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во второй понедельник; </w:t>
      </w:r>
    </w:p>
    <w:p w14:paraId="5A5E48AC" w14:textId="77777777" w:rsidR="001433A2" w:rsidRPr="00031B7C" w:rsidRDefault="001433A2" w:rsidP="001433A2">
      <w:pPr>
        <w:pStyle w:val="24"/>
        <w:shd w:val="clear" w:color="auto" w:fill="auto"/>
        <w:tabs>
          <w:tab w:val="center" w:pos="1147"/>
          <w:tab w:val="center" w:pos="1546"/>
          <w:tab w:val="left" w:pos="1862"/>
          <w:tab w:val="right" w:pos="4428"/>
          <w:tab w:val="right" w:pos="5472"/>
        </w:tabs>
        <w:spacing w:line="240" w:lineRule="auto"/>
        <w:ind w:firstLine="709"/>
        <w:rPr>
          <w:rFonts w:ascii="Times New Roman" w:hAnsi="Times New Roman" w:cs="Times New Roman"/>
          <w:color w:val="000000"/>
          <w:sz w:val="30"/>
          <w:szCs w:val="30"/>
        </w:rPr>
      </w:pP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>нотариальн</w:t>
      </w:r>
      <w:r w:rsidRPr="00031B7C">
        <w:rPr>
          <w:rFonts w:ascii="Times New Roman" w:hAnsi="Times New Roman" w:cs="Times New Roman"/>
          <w:color w:val="000000"/>
          <w:sz w:val="30"/>
          <w:szCs w:val="30"/>
        </w:rPr>
        <w:t>ой</w:t>
      </w: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контор</w:t>
      </w:r>
      <w:r w:rsidRPr="00031B7C">
        <w:rPr>
          <w:rFonts w:ascii="Times New Roman" w:hAnsi="Times New Roman" w:cs="Times New Roman"/>
          <w:color w:val="000000"/>
          <w:sz w:val="30"/>
          <w:szCs w:val="30"/>
        </w:rPr>
        <w:t>ой</w:t>
      </w: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Поставского района </w:t>
      </w:r>
      <w:r w:rsidRPr="00031B7C">
        <w:rPr>
          <w:rFonts w:ascii="Times New Roman" w:hAnsi="Times New Roman" w:cs="Times New Roman"/>
          <w:sz w:val="30"/>
          <w:szCs w:val="30"/>
        </w:rPr>
        <w:t>–</w:t>
      </w:r>
      <w:r w:rsidRPr="00031B7C">
        <w:rPr>
          <w:rFonts w:ascii="Times New Roman" w:eastAsia="Calibri" w:hAnsi="Times New Roman" w:cs="Times New Roman"/>
          <w:color w:val="000000"/>
          <w:sz w:val="30"/>
          <w:szCs w:val="30"/>
        </w:rPr>
        <w:t xml:space="preserve"> в третий вторник</w:t>
      </w:r>
      <w:r w:rsidRPr="00031B7C">
        <w:rPr>
          <w:rFonts w:ascii="Times New Roman" w:hAnsi="Times New Roman" w:cs="Times New Roman"/>
          <w:color w:val="000000"/>
          <w:sz w:val="30"/>
          <w:szCs w:val="30"/>
        </w:rPr>
        <w:t>.</w:t>
      </w:r>
    </w:p>
    <w:p w14:paraId="6E16E073" w14:textId="77777777" w:rsidR="001433A2" w:rsidRPr="00031B7C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 w:rsidRPr="00031B7C">
        <w:rPr>
          <w:sz w:val="30"/>
          <w:szCs w:val="30"/>
        </w:rPr>
        <w:t>Создана система работы с обращениями граждан, которая в целом обеспечивает решение социально значимых вопросов населения, защиту прав и законных интересов граждан, осуществление административных процедур по заявительному принципу «одно окно», дает возможность получения гражданами всесторонней государственной поддержки и помощи посредством обращения в один орган.</w:t>
      </w:r>
    </w:p>
    <w:p w14:paraId="7EAD802E" w14:textId="77777777" w:rsidR="001433A2" w:rsidRPr="004E6DAF" w:rsidRDefault="001433A2" w:rsidP="001433A2">
      <w:pPr>
        <w:spacing w:line="320" w:lineRule="exact"/>
        <w:ind w:firstLine="709"/>
        <w:jc w:val="both"/>
        <w:rPr>
          <w:sz w:val="30"/>
          <w:szCs w:val="30"/>
        </w:rPr>
      </w:pPr>
    </w:p>
    <w:p w14:paraId="611B4DD5" w14:textId="77777777" w:rsidR="001433A2" w:rsidRDefault="001433A2" w:rsidP="001433A2">
      <w:pPr>
        <w:spacing w:line="320" w:lineRule="exact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ОБРАЩЕНИЯ ГРАЖДАН</w:t>
      </w:r>
    </w:p>
    <w:p w14:paraId="6F85DE96" w14:textId="77777777" w:rsidR="001433A2" w:rsidRDefault="001433A2" w:rsidP="001433A2">
      <w:pPr>
        <w:spacing w:line="320" w:lineRule="exact"/>
        <w:ind w:firstLine="709"/>
        <w:jc w:val="both"/>
        <w:rPr>
          <w:sz w:val="30"/>
          <w:szCs w:val="30"/>
        </w:rPr>
      </w:pPr>
    </w:p>
    <w:p w14:paraId="7DB90425" w14:textId="0EFE6F10" w:rsidR="001433A2" w:rsidRPr="00031B7C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031B7C">
        <w:rPr>
          <w:sz w:val="30"/>
          <w:szCs w:val="30"/>
        </w:rPr>
        <w:t>За первый квартал 202</w:t>
      </w:r>
      <w:r>
        <w:rPr>
          <w:sz w:val="30"/>
          <w:szCs w:val="30"/>
        </w:rPr>
        <w:t>5</w:t>
      </w:r>
      <w:r w:rsidRPr="00031B7C">
        <w:rPr>
          <w:sz w:val="30"/>
          <w:szCs w:val="30"/>
        </w:rPr>
        <w:t xml:space="preserve"> года к руководству райисполкома поступило </w:t>
      </w:r>
      <w:r>
        <w:rPr>
          <w:sz w:val="30"/>
          <w:szCs w:val="30"/>
        </w:rPr>
        <w:t>25</w:t>
      </w:r>
      <w:r w:rsidRPr="00031B7C">
        <w:rPr>
          <w:sz w:val="30"/>
          <w:szCs w:val="30"/>
        </w:rPr>
        <w:t xml:space="preserve"> обращений граждан, что составляет к первому кварталу 202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 xml:space="preserve"> года </w:t>
      </w:r>
      <w:r>
        <w:rPr>
          <w:sz w:val="30"/>
          <w:szCs w:val="30"/>
        </w:rPr>
        <w:t>65</w:t>
      </w:r>
      <w:r w:rsidRPr="00031B7C">
        <w:rPr>
          <w:sz w:val="30"/>
          <w:szCs w:val="30"/>
        </w:rPr>
        <w:t>,</w:t>
      </w:r>
      <w:r>
        <w:rPr>
          <w:sz w:val="30"/>
          <w:szCs w:val="30"/>
        </w:rPr>
        <w:t>8</w:t>
      </w:r>
      <w:r w:rsidRPr="00031B7C">
        <w:rPr>
          <w:sz w:val="30"/>
          <w:szCs w:val="30"/>
        </w:rPr>
        <w:t xml:space="preserve">%, </w:t>
      </w:r>
      <w:r w:rsidRPr="00031B7C">
        <w:rPr>
          <w:sz w:val="30"/>
          <w:szCs w:val="30"/>
        </w:rPr>
        <w:lastRenderedPageBreak/>
        <w:t xml:space="preserve">из них, 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 xml:space="preserve"> – письменных (</w:t>
      </w:r>
      <w:r>
        <w:rPr>
          <w:sz w:val="30"/>
          <w:szCs w:val="30"/>
        </w:rPr>
        <w:t>40</w:t>
      </w:r>
      <w:r w:rsidRPr="00031B7C">
        <w:rPr>
          <w:sz w:val="30"/>
          <w:szCs w:val="30"/>
        </w:rPr>
        <w:t>,</w:t>
      </w:r>
      <w:r>
        <w:rPr>
          <w:sz w:val="30"/>
          <w:szCs w:val="30"/>
        </w:rPr>
        <w:t>0</w:t>
      </w:r>
      <w:r w:rsidRPr="00031B7C">
        <w:rPr>
          <w:sz w:val="30"/>
          <w:szCs w:val="30"/>
        </w:rPr>
        <w:t>% к уровню аналогичного периода 202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 xml:space="preserve"> года), 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 xml:space="preserve"> – электронных (</w:t>
      </w:r>
      <w:r>
        <w:rPr>
          <w:sz w:val="30"/>
          <w:szCs w:val="30"/>
        </w:rPr>
        <w:t>30</w:t>
      </w:r>
      <w:r w:rsidRPr="00031B7C">
        <w:rPr>
          <w:sz w:val="30"/>
          <w:szCs w:val="30"/>
        </w:rPr>
        <w:t>,</w:t>
      </w:r>
      <w:r>
        <w:rPr>
          <w:sz w:val="30"/>
          <w:szCs w:val="30"/>
        </w:rPr>
        <w:t>8</w:t>
      </w:r>
      <w:r w:rsidRPr="00031B7C">
        <w:rPr>
          <w:sz w:val="30"/>
          <w:szCs w:val="30"/>
        </w:rPr>
        <w:t>% к уровню аналогичного периода 202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 xml:space="preserve"> года), </w:t>
      </w:r>
      <w:r w:rsidR="00C24C54">
        <w:rPr>
          <w:sz w:val="30"/>
          <w:szCs w:val="30"/>
        </w:rPr>
        <w:t xml:space="preserve">                        </w:t>
      </w:r>
      <w:r w:rsidRPr="00031B7C">
        <w:rPr>
          <w:sz w:val="30"/>
          <w:szCs w:val="30"/>
        </w:rPr>
        <w:t>1</w:t>
      </w:r>
      <w:r>
        <w:rPr>
          <w:sz w:val="30"/>
          <w:szCs w:val="30"/>
        </w:rPr>
        <w:t>7</w:t>
      </w:r>
      <w:r w:rsidRPr="00031B7C">
        <w:rPr>
          <w:sz w:val="30"/>
          <w:szCs w:val="30"/>
        </w:rPr>
        <w:t xml:space="preserve"> – устных (1</w:t>
      </w:r>
      <w:r>
        <w:rPr>
          <w:sz w:val="30"/>
          <w:szCs w:val="30"/>
        </w:rPr>
        <w:t>13</w:t>
      </w:r>
      <w:r w:rsidRPr="00031B7C">
        <w:rPr>
          <w:sz w:val="30"/>
          <w:szCs w:val="30"/>
        </w:rPr>
        <w:t>,</w:t>
      </w:r>
      <w:r>
        <w:rPr>
          <w:sz w:val="30"/>
          <w:szCs w:val="30"/>
        </w:rPr>
        <w:t>3</w:t>
      </w:r>
      <w:r w:rsidRPr="00031B7C">
        <w:rPr>
          <w:sz w:val="30"/>
          <w:szCs w:val="30"/>
        </w:rPr>
        <w:t>% к уровню аналогичного периода 202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 xml:space="preserve"> года). </w:t>
      </w:r>
    </w:p>
    <w:p w14:paraId="3DE0EFC2" w14:textId="77777777" w:rsidR="001433A2" w:rsidRDefault="001433A2" w:rsidP="001433A2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Всего за первый квартал 2025 года в райисполком (с учетом структурных подразделений) поступило:</w:t>
      </w:r>
    </w:p>
    <w:p w14:paraId="795ACA1A" w14:textId="77777777" w:rsidR="001433A2" w:rsidRDefault="001433A2" w:rsidP="001433A2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42 обращений граждан (58 обращений граждан было в первом квартале 2024 года), что составляет к первому кварталу 2024 года 72,4%, из них:</w:t>
      </w:r>
    </w:p>
    <w:p w14:paraId="2B08457A" w14:textId="77777777" w:rsidR="001433A2" w:rsidRDefault="001433A2" w:rsidP="001433A2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20 – письменных (было 26, на 23,1% меньше, чем за первый квартал 2024 года); </w:t>
      </w:r>
    </w:p>
    <w:p w14:paraId="775E20E0" w14:textId="5A47EE4E" w:rsidR="001433A2" w:rsidRDefault="001433A2" w:rsidP="001433A2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5 – электронных (было 17</w:t>
      </w:r>
      <w:r w:rsidR="00342895">
        <w:rPr>
          <w:sz w:val="30"/>
          <w:szCs w:val="30"/>
        </w:rPr>
        <w:t>,</w:t>
      </w:r>
      <w:r>
        <w:rPr>
          <w:sz w:val="30"/>
          <w:szCs w:val="30"/>
        </w:rPr>
        <w:t xml:space="preserve"> на 70,6% меньше, чем за первый квартал 2024 года); </w:t>
      </w:r>
    </w:p>
    <w:p w14:paraId="71201D1F" w14:textId="148E12D6" w:rsidR="001433A2" w:rsidRDefault="001433A2" w:rsidP="001433A2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17 – устных (было 15</w:t>
      </w:r>
      <w:r w:rsidR="00342895">
        <w:rPr>
          <w:sz w:val="30"/>
          <w:szCs w:val="30"/>
        </w:rPr>
        <w:t>,</w:t>
      </w:r>
      <w:r>
        <w:rPr>
          <w:sz w:val="30"/>
          <w:szCs w:val="30"/>
        </w:rPr>
        <w:t xml:space="preserve"> на 13,3% больше, чем за первый квартал </w:t>
      </w:r>
      <w:r w:rsidR="00C24C54">
        <w:rPr>
          <w:sz w:val="30"/>
          <w:szCs w:val="30"/>
        </w:rPr>
        <w:t xml:space="preserve">                       </w:t>
      </w:r>
      <w:r>
        <w:rPr>
          <w:sz w:val="30"/>
          <w:szCs w:val="30"/>
        </w:rPr>
        <w:t>2024 года).</w:t>
      </w:r>
    </w:p>
    <w:p w14:paraId="780A0FE4" w14:textId="77777777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Обращения, содержащие вопросы жилищно-коммунального хозяйства и жилищного фонда (10 – за первый квартал 2025 года и 14 – в первом квартале 2024 года), составляют 23,8% от общего количества поступивших в райисполком обращений.</w:t>
      </w:r>
    </w:p>
    <w:p w14:paraId="351091BE" w14:textId="77777777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i/>
          <w:sz w:val="30"/>
          <w:szCs w:val="30"/>
        </w:rPr>
      </w:pPr>
      <w:proofErr w:type="spellStart"/>
      <w:r>
        <w:rPr>
          <w:i/>
          <w:sz w:val="30"/>
          <w:szCs w:val="30"/>
        </w:rPr>
        <w:t>Справочно</w:t>
      </w:r>
      <w:proofErr w:type="spellEnd"/>
      <w:r>
        <w:rPr>
          <w:i/>
          <w:sz w:val="30"/>
          <w:szCs w:val="30"/>
        </w:rPr>
        <w:t>:</w:t>
      </w:r>
    </w:p>
    <w:p w14:paraId="57B3FFDD" w14:textId="77777777" w:rsidR="001433A2" w:rsidRDefault="001433A2" w:rsidP="001433A2">
      <w:pPr>
        <w:pStyle w:val="table10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 xml:space="preserve">основная тематика обращений: </w:t>
      </w:r>
    </w:p>
    <w:p w14:paraId="2F6B92F5" w14:textId="7290F232" w:rsidR="001433A2" w:rsidRDefault="001433A2" w:rsidP="001433A2">
      <w:pPr>
        <w:pStyle w:val="table10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 xml:space="preserve">улучшение жилищных условий (3, в аналогичном периоде 2024 было </w:t>
      </w:r>
      <w:r w:rsidR="00C24C54">
        <w:rPr>
          <w:i/>
          <w:sz w:val="30"/>
          <w:szCs w:val="30"/>
        </w:rPr>
        <w:t xml:space="preserve">                </w:t>
      </w:r>
      <w:r>
        <w:rPr>
          <w:i/>
          <w:sz w:val="30"/>
          <w:szCs w:val="30"/>
        </w:rPr>
        <w:t xml:space="preserve">4 обращений); государственный жилищный фонд, арендное жилье, социальное жилье, общежития (3, в аналогичном периоде 2023 было </w:t>
      </w:r>
      <w:r w:rsidR="00C24C54">
        <w:rPr>
          <w:i/>
          <w:sz w:val="30"/>
          <w:szCs w:val="30"/>
        </w:rPr>
        <w:t xml:space="preserve">                         </w:t>
      </w:r>
      <w:r>
        <w:rPr>
          <w:i/>
          <w:sz w:val="30"/>
          <w:szCs w:val="30"/>
        </w:rPr>
        <w:t xml:space="preserve">2 обращения); </w:t>
      </w:r>
      <w:r>
        <w:rPr>
          <w:i/>
          <w:color w:val="000000"/>
          <w:sz w:val="30"/>
          <w:szCs w:val="30"/>
        </w:rPr>
        <w:t xml:space="preserve">ремонт, эксплуатация и содержание жилищного фонда </w:t>
      </w:r>
      <w:r w:rsidR="00C24C54">
        <w:rPr>
          <w:i/>
          <w:color w:val="000000"/>
          <w:sz w:val="30"/>
          <w:szCs w:val="30"/>
        </w:rPr>
        <w:t xml:space="preserve">                </w:t>
      </w:r>
      <w:r>
        <w:rPr>
          <w:i/>
          <w:color w:val="000000"/>
          <w:sz w:val="30"/>
          <w:szCs w:val="30"/>
        </w:rPr>
        <w:t>(2 обращения, в</w:t>
      </w:r>
      <w:r w:rsidRPr="001B0164">
        <w:rPr>
          <w:i/>
          <w:sz w:val="30"/>
          <w:szCs w:val="30"/>
        </w:rPr>
        <w:t xml:space="preserve"> </w:t>
      </w:r>
      <w:r>
        <w:rPr>
          <w:i/>
          <w:sz w:val="30"/>
          <w:szCs w:val="30"/>
        </w:rPr>
        <w:t xml:space="preserve">аналогичном периоде 2024 обращений по данному вопросу было 1 обращение); нарушение правил пользования жилыми помещениями. Перепланировка и переустройство жилых помещений </w:t>
      </w:r>
      <w:r>
        <w:rPr>
          <w:sz w:val="30"/>
          <w:szCs w:val="30"/>
        </w:rPr>
        <w:t>–</w:t>
      </w:r>
      <w:r>
        <w:rPr>
          <w:i/>
          <w:sz w:val="30"/>
          <w:szCs w:val="30"/>
        </w:rPr>
        <w:t xml:space="preserve"> 1 обращение, жилье в сельской местности </w:t>
      </w:r>
      <w:r>
        <w:rPr>
          <w:sz w:val="30"/>
          <w:szCs w:val="30"/>
        </w:rPr>
        <w:t>–</w:t>
      </w:r>
      <w:r>
        <w:rPr>
          <w:i/>
          <w:sz w:val="30"/>
          <w:szCs w:val="30"/>
        </w:rPr>
        <w:t xml:space="preserve"> 1 обращение</w:t>
      </w:r>
      <w:r w:rsidRPr="001B0164">
        <w:rPr>
          <w:i/>
          <w:sz w:val="30"/>
          <w:szCs w:val="30"/>
        </w:rPr>
        <w:t xml:space="preserve"> </w:t>
      </w:r>
      <w:r>
        <w:rPr>
          <w:i/>
          <w:sz w:val="30"/>
          <w:szCs w:val="30"/>
        </w:rPr>
        <w:t xml:space="preserve">(в аналогичном периоде </w:t>
      </w:r>
      <w:r w:rsidR="00C24C54">
        <w:rPr>
          <w:i/>
          <w:sz w:val="30"/>
          <w:szCs w:val="30"/>
        </w:rPr>
        <w:t xml:space="preserve">                     </w:t>
      </w:r>
      <w:r>
        <w:rPr>
          <w:i/>
          <w:sz w:val="30"/>
          <w:szCs w:val="30"/>
        </w:rPr>
        <w:t>2024 обращений по данным вопросам не было).</w:t>
      </w:r>
    </w:p>
    <w:p w14:paraId="4CF19A65" w14:textId="77777777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Обращения, содержащие вопросы по тематике органов внутренних дел, составляют 35,7% от общего количества поступивших в райисполком обращений (за первый квартал 2025 года поступило 15 обращений, 19 – в первом квартале 2024 года). </w:t>
      </w:r>
    </w:p>
    <w:p w14:paraId="6BBCE2EA" w14:textId="45EE1EB5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Среди структурных подразделений райисполкома в отдел внутренних дел райисполкома поступило самое большое количество обращений (15, из них: 14 – письменных, 1 – электронное). В сравнении с первым кварталом 2024 года наблюдается уменьшение на 21,1% (было 19, из </w:t>
      </w:r>
      <w:proofErr w:type="gramStart"/>
      <w:r>
        <w:rPr>
          <w:sz w:val="30"/>
          <w:szCs w:val="30"/>
        </w:rPr>
        <w:t xml:space="preserve">них: </w:t>
      </w:r>
      <w:r w:rsidR="00C24C54">
        <w:rPr>
          <w:sz w:val="30"/>
          <w:szCs w:val="30"/>
        </w:rPr>
        <w:t xml:space="preserve">  </w:t>
      </w:r>
      <w:proofErr w:type="gramEnd"/>
      <w:r w:rsidR="00C24C54">
        <w:rPr>
          <w:sz w:val="30"/>
          <w:szCs w:val="30"/>
        </w:rPr>
        <w:t xml:space="preserve">                       </w:t>
      </w:r>
      <w:r>
        <w:rPr>
          <w:sz w:val="30"/>
          <w:szCs w:val="30"/>
        </w:rPr>
        <w:t xml:space="preserve">15 – письменных, 4 – электронные). </w:t>
      </w:r>
    </w:p>
    <w:p w14:paraId="485A1D20" w14:textId="77777777" w:rsidR="001433A2" w:rsidRDefault="001433A2" w:rsidP="001433A2">
      <w:pPr>
        <w:shd w:val="clear" w:color="auto" w:fill="FFFFFF"/>
        <w:ind w:firstLine="727"/>
        <w:jc w:val="both"/>
        <w:rPr>
          <w:sz w:val="30"/>
          <w:szCs w:val="30"/>
        </w:rPr>
      </w:pPr>
      <w:r>
        <w:rPr>
          <w:color w:val="000000"/>
          <w:sz w:val="30"/>
          <w:szCs w:val="30"/>
        </w:rPr>
        <w:t xml:space="preserve">В первом квартале в райисполком </w:t>
      </w:r>
      <w:r>
        <w:rPr>
          <w:bCs/>
          <w:color w:val="000000"/>
          <w:sz w:val="30"/>
          <w:szCs w:val="30"/>
        </w:rPr>
        <w:t xml:space="preserve">по вопросам социального и пенсионного обеспечения, трудоустройства и службы занятости поступило 3 обращения, в том числе </w:t>
      </w:r>
      <w:r>
        <w:rPr>
          <w:color w:val="000000"/>
          <w:sz w:val="30"/>
          <w:szCs w:val="30"/>
        </w:rPr>
        <w:t>2 обращения по  вопросам</w:t>
      </w:r>
      <w:r w:rsidRPr="00A94627">
        <w:rPr>
          <w:bCs/>
          <w:color w:val="000000"/>
          <w:sz w:val="30"/>
          <w:szCs w:val="30"/>
        </w:rPr>
        <w:t xml:space="preserve"> </w:t>
      </w:r>
      <w:r>
        <w:rPr>
          <w:bCs/>
          <w:color w:val="000000"/>
          <w:sz w:val="30"/>
          <w:szCs w:val="30"/>
        </w:rPr>
        <w:t>трудоустройства</w:t>
      </w:r>
      <w:r>
        <w:rPr>
          <w:color w:val="000000"/>
          <w:sz w:val="30"/>
          <w:szCs w:val="30"/>
        </w:rPr>
        <w:t xml:space="preserve"> или 100,0% от количества за аналогичный период 2024 года), по </w:t>
      </w:r>
      <w:r>
        <w:rPr>
          <w:bCs/>
          <w:color w:val="000000"/>
          <w:sz w:val="30"/>
          <w:szCs w:val="30"/>
        </w:rPr>
        <w:t xml:space="preserve">вопросам </w:t>
      </w:r>
      <w:r>
        <w:rPr>
          <w:bCs/>
          <w:color w:val="000000"/>
          <w:sz w:val="30"/>
          <w:szCs w:val="30"/>
        </w:rPr>
        <w:lastRenderedPageBreak/>
        <w:t>социального и пенсионного обеспечения</w:t>
      </w:r>
      <w:r>
        <w:rPr>
          <w:color w:val="000000"/>
          <w:sz w:val="30"/>
          <w:szCs w:val="30"/>
        </w:rPr>
        <w:t xml:space="preserve"> в первом квартале 2025 года поступило 1 обращение ( в аналогичном периоде 2024 года обращений по данному вопросу не было).</w:t>
      </w:r>
      <w:r>
        <w:rPr>
          <w:sz w:val="30"/>
          <w:szCs w:val="30"/>
        </w:rPr>
        <w:t xml:space="preserve"> </w:t>
      </w:r>
    </w:p>
    <w:p w14:paraId="441C20AD" w14:textId="77777777" w:rsidR="001433A2" w:rsidRDefault="001433A2" w:rsidP="001433A2">
      <w:pPr>
        <w:shd w:val="clear" w:color="auto" w:fill="FFFFFF"/>
        <w:ind w:firstLine="727"/>
        <w:jc w:val="both"/>
        <w:rPr>
          <w:color w:val="000000"/>
          <w:sz w:val="30"/>
          <w:szCs w:val="30"/>
        </w:rPr>
      </w:pPr>
      <w:r>
        <w:rPr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 xml:space="preserve">Непосредственно в управление по труду, занятости и социальной защите за первый квартал 2025 года поступило 1 обращение по вопросу социального и пенсионного обеспечения, </w:t>
      </w:r>
      <w:r>
        <w:rPr>
          <w:sz w:val="30"/>
          <w:szCs w:val="30"/>
        </w:rPr>
        <w:t xml:space="preserve">за первый квартал 2024 года обращений не </w:t>
      </w:r>
      <w:r>
        <w:rPr>
          <w:color w:val="000000"/>
          <w:sz w:val="30"/>
          <w:szCs w:val="30"/>
        </w:rPr>
        <w:t>поступило.</w:t>
      </w:r>
    </w:p>
    <w:p w14:paraId="061E74B4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 контроле до 31.12.2025 находится коллективное обращение жителей г. Минска (от 07.08.2018) об увековечении памяти члена-корреспондента НАН Республики Беларусь </w:t>
      </w:r>
      <w:proofErr w:type="spellStart"/>
      <w:r>
        <w:rPr>
          <w:sz w:val="30"/>
          <w:szCs w:val="30"/>
        </w:rPr>
        <w:t>Залуцкого</w:t>
      </w:r>
      <w:proofErr w:type="spellEnd"/>
      <w:r>
        <w:rPr>
          <w:sz w:val="30"/>
          <w:szCs w:val="30"/>
        </w:rPr>
        <w:t xml:space="preserve"> И.В.</w:t>
      </w:r>
    </w:p>
    <w:p w14:paraId="596FC76D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i/>
          <w:sz w:val="30"/>
          <w:szCs w:val="30"/>
        </w:rPr>
      </w:pPr>
      <w:proofErr w:type="spellStart"/>
      <w:r>
        <w:rPr>
          <w:i/>
          <w:sz w:val="30"/>
          <w:szCs w:val="30"/>
        </w:rPr>
        <w:t>Справочно</w:t>
      </w:r>
      <w:proofErr w:type="spellEnd"/>
      <w:r>
        <w:rPr>
          <w:i/>
          <w:sz w:val="30"/>
          <w:szCs w:val="30"/>
        </w:rPr>
        <w:t>:</w:t>
      </w:r>
    </w:p>
    <w:p w14:paraId="3042769E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>в результате рассмотрения обращений, поступивших к руководству райисполкома за первый квартал 2025 года, по состоянию на 01.04.2025 удовлетворено 1 обращение (4,0% от общего количества поступивших),               2 – направлены для рассмотрения по существу в соответствии с компетенцией, по 1 – отказано, по 19 – даны ответы информационно-разъяснительного характера, 2 обращений граждан находятся на контроле (не наступил срок исполнения).</w:t>
      </w:r>
    </w:p>
    <w:p w14:paraId="00CD52F6" w14:textId="77777777" w:rsidR="001433A2" w:rsidRPr="00031B7C" w:rsidRDefault="001433A2" w:rsidP="001433A2">
      <w:pPr>
        <w:shd w:val="clear" w:color="auto" w:fill="FFFFFF"/>
        <w:spacing w:line="320" w:lineRule="exact"/>
        <w:ind w:firstLine="709"/>
        <w:jc w:val="both"/>
        <w:rPr>
          <w:i/>
          <w:sz w:val="30"/>
          <w:szCs w:val="30"/>
        </w:rPr>
      </w:pPr>
      <w:r w:rsidRPr="00031B7C">
        <w:rPr>
          <w:sz w:val="30"/>
          <w:szCs w:val="30"/>
        </w:rPr>
        <w:t>Из вышестоящих органов в первом квартале 202</w:t>
      </w:r>
      <w:r>
        <w:rPr>
          <w:sz w:val="30"/>
          <w:szCs w:val="30"/>
        </w:rPr>
        <w:t>5</w:t>
      </w:r>
      <w:r w:rsidRPr="00031B7C">
        <w:rPr>
          <w:sz w:val="30"/>
          <w:szCs w:val="30"/>
        </w:rPr>
        <w:t xml:space="preserve"> года всего направлено на рассмотрение руководств</w:t>
      </w:r>
      <w:r>
        <w:rPr>
          <w:sz w:val="30"/>
          <w:szCs w:val="30"/>
        </w:rPr>
        <w:t>у</w:t>
      </w:r>
      <w:r w:rsidRPr="00031B7C">
        <w:rPr>
          <w:sz w:val="30"/>
          <w:szCs w:val="30"/>
        </w:rPr>
        <w:t xml:space="preserve"> райисполкома 1 обращени</w:t>
      </w:r>
      <w:r>
        <w:rPr>
          <w:sz w:val="30"/>
          <w:szCs w:val="30"/>
        </w:rPr>
        <w:t>е</w:t>
      </w:r>
      <w:r w:rsidRPr="00031B7C">
        <w:rPr>
          <w:sz w:val="30"/>
          <w:szCs w:val="30"/>
        </w:rPr>
        <w:t xml:space="preserve">, что составило 100,0% </w:t>
      </w:r>
      <w:r w:rsidRPr="00031B7C">
        <w:rPr>
          <w:iCs/>
          <w:sz w:val="30"/>
          <w:szCs w:val="30"/>
        </w:rPr>
        <w:t>к уровню первого квартала 202</w:t>
      </w:r>
      <w:r>
        <w:rPr>
          <w:iCs/>
          <w:sz w:val="30"/>
          <w:szCs w:val="30"/>
        </w:rPr>
        <w:t>4</w:t>
      </w:r>
      <w:r w:rsidRPr="00031B7C">
        <w:rPr>
          <w:iCs/>
          <w:sz w:val="30"/>
          <w:szCs w:val="30"/>
        </w:rPr>
        <w:t xml:space="preserve"> года</w:t>
      </w:r>
      <w:r w:rsidRPr="00031B7C">
        <w:rPr>
          <w:i/>
          <w:sz w:val="30"/>
          <w:szCs w:val="30"/>
        </w:rPr>
        <w:t xml:space="preserve">. </w:t>
      </w:r>
    </w:p>
    <w:p w14:paraId="5FF44663" w14:textId="77777777" w:rsidR="001433A2" w:rsidRPr="00031B7C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031B7C">
        <w:rPr>
          <w:sz w:val="30"/>
          <w:szCs w:val="30"/>
        </w:rPr>
        <w:t xml:space="preserve">Обращения, направленные вышестоящими органами, составляют 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>,</w:t>
      </w:r>
      <w:r>
        <w:rPr>
          <w:sz w:val="30"/>
          <w:szCs w:val="30"/>
        </w:rPr>
        <w:t>0</w:t>
      </w:r>
      <w:r w:rsidRPr="00031B7C">
        <w:rPr>
          <w:sz w:val="30"/>
          <w:szCs w:val="30"/>
        </w:rPr>
        <w:t>% от общего количества поступивших к руководству райисполкома обращений.</w:t>
      </w:r>
    </w:p>
    <w:p w14:paraId="393D2573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031B7C">
        <w:rPr>
          <w:sz w:val="30"/>
          <w:szCs w:val="30"/>
        </w:rPr>
        <w:t>Средствами массовой информации в первом квартале 202</w:t>
      </w:r>
      <w:r>
        <w:rPr>
          <w:sz w:val="30"/>
          <w:szCs w:val="30"/>
        </w:rPr>
        <w:t>5</w:t>
      </w:r>
      <w:r w:rsidRPr="00031B7C">
        <w:rPr>
          <w:sz w:val="30"/>
          <w:szCs w:val="30"/>
        </w:rPr>
        <w:t xml:space="preserve"> года к руководству райисполкома обращения не направлялись. </w:t>
      </w:r>
    </w:p>
    <w:p w14:paraId="79D277C7" w14:textId="77777777" w:rsidR="001433A2" w:rsidRPr="00031B7C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031B7C">
        <w:rPr>
          <w:sz w:val="30"/>
          <w:szCs w:val="30"/>
        </w:rPr>
        <w:t>Из других органов за первый квартал 202</w:t>
      </w:r>
      <w:r>
        <w:rPr>
          <w:sz w:val="30"/>
          <w:szCs w:val="30"/>
        </w:rPr>
        <w:t>5</w:t>
      </w:r>
      <w:r w:rsidRPr="00031B7C">
        <w:rPr>
          <w:sz w:val="30"/>
          <w:szCs w:val="30"/>
        </w:rPr>
        <w:t xml:space="preserve"> года к руководству райисполкома обращени</w:t>
      </w:r>
      <w:r>
        <w:rPr>
          <w:sz w:val="30"/>
          <w:szCs w:val="30"/>
        </w:rPr>
        <w:t xml:space="preserve">й не направлялось </w:t>
      </w:r>
      <w:r w:rsidRPr="00031B7C">
        <w:rPr>
          <w:sz w:val="30"/>
          <w:szCs w:val="30"/>
        </w:rPr>
        <w:t>(</w:t>
      </w:r>
      <w:r>
        <w:rPr>
          <w:sz w:val="30"/>
          <w:szCs w:val="30"/>
        </w:rPr>
        <w:t>3</w:t>
      </w:r>
      <w:r w:rsidRPr="00031B7C">
        <w:rPr>
          <w:sz w:val="30"/>
          <w:szCs w:val="30"/>
        </w:rPr>
        <w:t xml:space="preserve"> обращени</w:t>
      </w:r>
      <w:r>
        <w:rPr>
          <w:sz w:val="30"/>
          <w:szCs w:val="30"/>
        </w:rPr>
        <w:t>я</w:t>
      </w:r>
      <w:r w:rsidRPr="00031B7C">
        <w:rPr>
          <w:sz w:val="30"/>
          <w:szCs w:val="30"/>
        </w:rPr>
        <w:t xml:space="preserve"> был</w:t>
      </w:r>
      <w:r>
        <w:rPr>
          <w:sz w:val="30"/>
          <w:szCs w:val="30"/>
        </w:rPr>
        <w:t xml:space="preserve">и направлены другими органами </w:t>
      </w:r>
      <w:r w:rsidRPr="00031B7C">
        <w:rPr>
          <w:sz w:val="30"/>
          <w:szCs w:val="30"/>
        </w:rPr>
        <w:t>в первом квартале 202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 xml:space="preserve"> года).</w:t>
      </w:r>
    </w:p>
    <w:p w14:paraId="1A4A06AE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031B7C">
        <w:rPr>
          <w:sz w:val="30"/>
          <w:szCs w:val="30"/>
        </w:rPr>
        <w:t xml:space="preserve">За </w:t>
      </w:r>
      <w:r w:rsidRPr="00031B7C">
        <w:rPr>
          <w:color w:val="000000"/>
          <w:sz w:val="30"/>
          <w:szCs w:val="30"/>
          <w:lang w:bidi="ru-RU"/>
        </w:rPr>
        <w:t>первый квартал 202</w:t>
      </w:r>
      <w:r>
        <w:rPr>
          <w:color w:val="000000"/>
          <w:sz w:val="30"/>
          <w:szCs w:val="30"/>
          <w:lang w:bidi="ru-RU"/>
        </w:rPr>
        <w:t>5</w:t>
      </w:r>
      <w:r w:rsidRPr="00031B7C">
        <w:rPr>
          <w:color w:val="000000"/>
          <w:sz w:val="30"/>
          <w:szCs w:val="30"/>
          <w:lang w:bidi="ru-RU"/>
        </w:rPr>
        <w:t xml:space="preserve"> года </w:t>
      </w:r>
      <w:r w:rsidRPr="00031B7C">
        <w:rPr>
          <w:sz w:val="30"/>
          <w:szCs w:val="30"/>
        </w:rPr>
        <w:t xml:space="preserve">анонимных обращений к руководству райисполкома не поступило, </w:t>
      </w:r>
      <w:r>
        <w:rPr>
          <w:sz w:val="30"/>
          <w:szCs w:val="30"/>
        </w:rPr>
        <w:t xml:space="preserve">как и </w:t>
      </w:r>
      <w:r w:rsidRPr="00031B7C">
        <w:rPr>
          <w:sz w:val="30"/>
          <w:szCs w:val="30"/>
        </w:rPr>
        <w:t>в первом квартале 202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 xml:space="preserve"> года. </w:t>
      </w:r>
    </w:p>
    <w:p w14:paraId="24EEFE94" w14:textId="77777777" w:rsidR="001433A2" w:rsidRPr="00031B7C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031B7C">
        <w:rPr>
          <w:sz w:val="30"/>
          <w:szCs w:val="30"/>
        </w:rPr>
        <w:t>За первый квартал 202</w:t>
      </w:r>
      <w:r>
        <w:rPr>
          <w:sz w:val="30"/>
          <w:szCs w:val="30"/>
        </w:rPr>
        <w:t>5</w:t>
      </w:r>
      <w:r w:rsidRPr="00031B7C">
        <w:rPr>
          <w:sz w:val="30"/>
          <w:szCs w:val="30"/>
        </w:rPr>
        <w:t xml:space="preserve"> года к руководству райисполкома поступило </w:t>
      </w:r>
      <w:r>
        <w:rPr>
          <w:sz w:val="30"/>
          <w:szCs w:val="30"/>
        </w:rPr>
        <w:t>3</w:t>
      </w:r>
      <w:r w:rsidRPr="00031B7C">
        <w:rPr>
          <w:sz w:val="30"/>
          <w:szCs w:val="30"/>
        </w:rPr>
        <w:t xml:space="preserve"> коллективны</w:t>
      </w:r>
      <w:r>
        <w:rPr>
          <w:sz w:val="30"/>
          <w:szCs w:val="30"/>
        </w:rPr>
        <w:t>е</w:t>
      </w:r>
      <w:r w:rsidRPr="00031B7C">
        <w:rPr>
          <w:sz w:val="30"/>
          <w:szCs w:val="30"/>
        </w:rPr>
        <w:t xml:space="preserve"> обращения (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 xml:space="preserve"> было в первом квартале 202</w:t>
      </w:r>
      <w:r>
        <w:rPr>
          <w:sz w:val="30"/>
          <w:szCs w:val="30"/>
        </w:rPr>
        <w:t>4</w:t>
      </w:r>
      <w:r w:rsidRPr="00031B7C">
        <w:rPr>
          <w:sz w:val="30"/>
          <w:szCs w:val="30"/>
        </w:rPr>
        <w:t xml:space="preserve"> года), среди которых 1 обращение (</w:t>
      </w:r>
      <w:r>
        <w:rPr>
          <w:sz w:val="30"/>
          <w:szCs w:val="30"/>
        </w:rPr>
        <w:t>33</w:t>
      </w:r>
      <w:r w:rsidRPr="00031B7C">
        <w:rPr>
          <w:sz w:val="30"/>
          <w:szCs w:val="30"/>
        </w:rPr>
        <w:t>,</w:t>
      </w:r>
      <w:r>
        <w:rPr>
          <w:sz w:val="30"/>
          <w:szCs w:val="30"/>
        </w:rPr>
        <w:t>3</w:t>
      </w:r>
      <w:r w:rsidRPr="00031B7C">
        <w:rPr>
          <w:sz w:val="30"/>
          <w:szCs w:val="30"/>
        </w:rPr>
        <w:t>% от общего количества поступивших коллективных) – обращение, содержащее подписи 30 и более граждан, по вопрос</w:t>
      </w:r>
      <w:r>
        <w:rPr>
          <w:sz w:val="30"/>
          <w:szCs w:val="30"/>
        </w:rPr>
        <w:t>у</w:t>
      </w:r>
      <w:r w:rsidRPr="00031B7C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закрытия в </w:t>
      </w:r>
      <w:proofErr w:type="spellStart"/>
      <w:r>
        <w:rPr>
          <w:sz w:val="30"/>
          <w:szCs w:val="30"/>
        </w:rPr>
        <w:t>аг</w:t>
      </w:r>
      <w:proofErr w:type="spellEnd"/>
      <w:r>
        <w:rPr>
          <w:sz w:val="30"/>
          <w:szCs w:val="30"/>
        </w:rPr>
        <w:t xml:space="preserve">. </w:t>
      </w:r>
      <w:proofErr w:type="spellStart"/>
      <w:r>
        <w:rPr>
          <w:sz w:val="30"/>
          <w:szCs w:val="30"/>
        </w:rPr>
        <w:t>Хотилы</w:t>
      </w:r>
      <w:proofErr w:type="spellEnd"/>
      <w:r>
        <w:rPr>
          <w:sz w:val="30"/>
          <w:szCs w:val="30"/>
        </w:rPr>
        <w:t xml:space="preserve"> магазина «Радуга» Поставского филиала Витебского областного потребительского общества и открытия на его месте магазина открытого акционерного общества «Поставский молочный завод» (далее – ОАО «Поставский молочный завод»)</w:t>
      </w:r>
      <w:r w:rsidRPr="00031B7C">
        <w:rPr>
          <w:sz w:val="30"/>
          <w:szCs w:val="30"/>
        </w:rPr>
        <w:t>. Данное обращение рассмотрено с выездом на место.</w:t>
      </w:r>
    </w:p>
    <w:p w14:paraId="7FA94489" w14:textId="77777777" w:rsidR="001433A2" w:rsidRPr="00031B7C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i/>
          <w:sz w:val="30"/>
          <w:szCs w:val="30"/>
        </w:rPr>
      </w:pPr>
      <w:proofErr w:type="spellStart"/>
      <w:r w:rsidRPr="00031B7C">
        <w:rPr>
          <w:i/>
          <w:sz w:val="30"/>
          <w:szCs w:val="30"/>
        </w:rPr>
        <w:t>Справочно</w:t>
      </w:r>
      <w:proofErr w:type="spellEnd"/>
      <w:r w:rsidRPr="00031B7C">
        <w:rPr>
          <w:i/>
          <w:sz w:val="30"/>
          <w:szCs w:val="30"/>
        </w:rPr>
        <w:t>:</w:t>
      </w:r>
    </w:p>
    <w:p w14:paraId="1BB734A2" w14:textId="77777777" w:rsidR="001433A2" w:rsidRPr="00031B7C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 xml:space="preserve">вышеуказанное </w:t>
      </w:r>
      <w:r w:rsidRPr="00031B7C">
        <w:rPr>
          <w:i/>
          <w:sz w:val="30"/>
          <w:szCs w:val="30"/>
        </w:rPr>
        <w:t xml:space="preserve">коллективное обращение от </w:t>
      </w:r>
      <w:r>
        <w:rPr>
          <w:i/>
          <w:sz w:val="30"/>
          <w:szCs w:val="30"/>
        </w:rPr>
        <w:t>10</w:t>
      </w:r>
      <w:r w:rsidRPr="00031B7C">
        <w:rPr>
          <w:i/>
          <w:sz w:val="30"/>
          <w:szCs w:val="30"/>
        </w:rPr>
        <w:t>.02.202</w:t>
      </w:r>
      <w:r>
        <w:rPr>
          <w:i/>
          <w:sz w:val="30"/>
          <w:szCs w:val="30"/>
        </w:rPr>
        <w:t>5</w:t>
      </w:r>
      <w:r w:rsidRPr="00031B7C">
        <w:rPr>
          <w:i/>
          <w:sz w:val="30"/>
          <w:szCs w:val="30"/>
        </w:rPr>
        <w:t xml:space="preserve"> жителей </w:t>
      </w:r>
      <w:r>
        <w:rPr>
          <w:i/>
          <w:sz w:val="30"/>
          <w:szCs w:val="30"/>
        </w:rPr>
        <w:t xml:space="preserve">                </w:t>
      </w:r>
      <w:proofErr w:type="spellStart"/>
      <w:r>
        <w:rPr>
          <w:i/>
          <w:sz w:val="30"/>
          <w:szCs w:val="30"/>
        </w:rPr>
        <w:t>аг</w:t>
      </w:r>
      <w:proofErr w:type="spellEnd"/>
      <w:r w:rsidRPr="00031B7C">
        <w:rPr>
          <w:i/>
          <w:sz w:val="30"/>
          <w:szCs w:val="30"/>
        </w:rPr>
        <w:t xml:space="preserve">. </w:t>
      </w:r>
      <w:proofErr w:type="spellStart"/>
      <w:r>
        <w:rPr>
          <w:i/>
          <w:sz w:val="30"/>
          <w:szCs w:val="30"/>
        </w:rPr>
        <w:t>Хотилы</w:t>
      </w:r>
      <w:proofErr w:type="spellEnd"/>
      <w:r w:rsidRPr="00031B7C">
        <w:rPr>
          <w:i/>
          <w:sz w:val="30"/>
          <w:szCs w:val="30"/>
        </w:rPr>
        <w:t xml:space="preserve"> содерж</w:t>
      </w:r>
      <w:r>
        <w:rPr>
          <w:i/>
          <w:sz w:val="30"/>
          <w:szCs w:val="30"/>
        </w:rPr>
        <w:t>ит</w:t>
      </w:r>
      <w:r w:rsidRPr="00031B7C">
        <w:rPr>
          <w:i/>
          <w:sz w:val="30"/>
          <w:szCs w:val="30"/>
        </w:rPr>
        <w:t xml:space="preserve"> подписи </w:t>
      </w:r>
      <w:r>
        <w:rPr>
          <w:i/>
          <w:sz w:val="30"/>
          <w:szCs w:val="30"/>
        </w:rPr>
        <w:t>104</w:t>
      </w:r>
      <w:r w:rsidRPr="00031B7C">
        <w:rPr>
          <w:i/>
          <w:sz w:val="30"/>
          <w:szCs w:val="30"/>
        </w:rPr>
        <w:t xml:space="preserve"> человек.</w:t>
      </w:r>
    </w:p>
    <w:p w14:paraId="5E6ADDE0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i/>
          <w:sz w:val="30"/>
          <w:szCs w:val="30"/>
        </w:rPr>
      </w:pPr>
      <w:r w:rsidRPr="00031B7C">
        <w:rPr>
          <w:i/>
          <w:sz w:val="30"/>
          <w:szCs w:val="30"/>
        </w:rPr>
        <w:t>По данно</w:t>
      </w:r>
      <w:r>
        <w:rPr>
          <w:i/>
          <w:sz w:val="30"/>
          <w:szCs w:val="30"/>
        </w:rPr>
        <w:t>му</w:t>
      </w:r>
      <w:r w:rsidRPr="00031B7C">
        <w:rPr>
          <w:i/>
          <w:sz w:val="30"/>
          <w:szCs w:val="30"/>
        </w:rPr>
        <w:t xml:space="preserve"> коллективному обращению </w:t>
      </w:r>
      <w:r>
        <w:rPr>
          <w:i/>
          <w:sz w:val="30"/>
          <w:szCs w:val="30"/>
        </w:rPr>
        <w:t>22</w:t>
      </w:r>
      <w:r w:rsidRPr="00031B7C">
        <w:rPr>
          <w:i/>
          <w:sz w:val="30"/>
          <w:szCs w:val="30"/>
        </w:rPr>
        <w:t>.0</w:t>
      </w:r>
      <w:r>
        <w:rPr>
          <w:i/>
          <w:sz w:val="30"/>
          <w:szCs w:val="30"/>
        </w:rPr>
        <w:t>2</w:t>
      </w:r>
      <w:r w:rsidRPr="00031B7C">
        <w:rPr>
          <w:i/>
          <w:sz w:val="30"/>
          <w:szCs w:val="30"/>
        </w:rPr>
        <w:t>.202</w:t>
      </w:r>
      <w:r>
        <w:rPr>
          <w:i/>
          <w:sz w:val="30"/>
          <w:szCs w:val="30"/>
        </w:rPr>
        <w:t>5 и 31.03.2025</w:t>
      </w:r>
      <w:r w:rsidRPr="00031B7C">
        <w:rPr>
          <w:i/>
          <w:sz w:val="30"/>
          <w:szCs w:val="30"/>
        </w:rPr>
        <w:t xml:space="preserve"> направлен</w:t>
      </w:r>
      <w:r>
        <w:rPr>
          <w:i/>
          <w:sz w:val="30"/>
          <w:szCs w:val="30"/>
        </w:rPr>
        <w:t>ы</w:t>
      </w:r>
      <w:r w:rsidRPr="00031B7C">
        <w:rPr>
          <w:i/>
          <w:sz w:val="30"/>
          <w:szCs w:val="30"/>
        </w:rPr>
        <w:t xml:space="preserve"> письменны</w:t>
      </w:r>
      <w:r>
        <w:rPr>
          <w:i/>
          <w:sz w:val="30"/>
          <w:szCs w:val="30"/>
        </w:rPr>
        <w:t>е</w:t>
      </w:r>
      <w:r w:rsidRPr="00031B7C">
        <w:rPr>
          <w:i/>
          <w:sz w:val="30"/>
          <w:szCs w:val="30"/>
        </w:rPr>
        <w:t xml:space="preserve"> ответ</w:t>
      </w:r>
      <w:r>
        <w:rPr>
          <w:i/>
          <w:sz w:val="30"/>
          <w:szCs w:val="30"/>
        </w:rPr>
        <w:t>ы</w:t>
      </w:r>
      <w:r w:rsidRPr="00031B7C">
        <w:rPr>
          <w:i/>
          <w:sz w:val="30"/>
          <w:szCs w:val="30"/>
        </w:rPr>
        <w:t xml:space="preserve"> с разъяснением о том, что </w:t>
      </w:r>
      <w:r>
        <w:rPr>
          <w:i/>
          <w:sz w:val="30"/>
          <w:szCs w:val="30"/>
        </w:rPr>
        <w:t xml:space="preserve">Поставским </w:t>
      </w:r>
      <w:r>
        <w:rPr>
          <w:i/>
          <w:sz w:val="30"/>
          <w:szCs w:val="30"/>
        </w:rPr>
        <w:lastRenderedPageBreak/>
        <w:t>филиалом</w:t>
      </w:r>
      <w:r w:rsidRPr="00031B7C">
        <w:rPr>
          <w:i/>
          <w:sz w:val="30"/>
          <w:szCs w:val="30"/>
        </w:rPr>
        <w:t xml:space="preserve"> Витебск</w:t>
      </w:r>
      <w:r>
        <w:rPr>
          <w:i/>
          <w:sz w:val="30"/>
          <w:szCs w:val="30"/>
        </w:rPr>
        <w:t>ого</w:t>
      </w:r>
      <w:r w:rsidRPr="00031B7C">
        <w:rPr>
          <w:i/>
          <w:sz w:val="30"/>
          <w:szCs w:val="30"/>
        </w:rPr>
        <w:t xml:space="preserve"> областн</w:t>
      </w:r>
      <w:r>
        <w:rPr>
          <w:i/>
          <w:sz w:val="30"/>
          <w:szCs w:val="30"/>
        </w:rPr>
        <w:t>ого</w:t>
      </w:r>
      <w:r w:rsidRPr="00031B7C">
        <w:rPr>
          <w:i/>
          <w:sz w:val="30"/>
          <w:szCs w:val="30"/>
        </w:rPr>
        <w:t xml:space="preserve"> потребительск</w:t>
      </w:r>
      <w:r>
        <w:rPr>
          <w:i/>
          <w:sz w:val="30"/>
          <w:szCs w:val="30"/>
        </w:rPr>
        <w:t>ого</w:t>
      </w:r>
      <w:r w:rsidRPr="00031B7C">
        <w:rPr>
          <w:i/>
          <w:sz w:val="30"/>
          <w:szCs w:val="30"/>
        </w:rPr>
        <w:t xml:space="preserve"> обществ</w:t>
      </w:r>
      <w:r>
        <w:rPr>
          <w:i/>
          <w:sz w:val="30"/>
          <w:szCs w:val="30"/>
        </w:rPr>
        <w:t>а организована работа автомагазина 2 раза в неделю (среда, пятница) и</w:t>
      </w:r>
      <w:r w:rsidRPr="00031B7C">
        <w:rPr>
          <w:i/>
          <w:sz w:val="30"/>
          <w:szCs w:val="30"/>
        </w:rPr>
        <w:t xml:space="preserve"> Витебск</w:t>
      </w:r>
      <w:r>
        <w:rPr>
          <w:i/>
          <w:sz w:val="30"/>
          <w:szCs w:val="30"/>
        </w:rPr>
        <w:t>им</w:t>
      </w:r>
      <w:r w:rsidRPr="00031B7C">
        <w:rPr>
          <w:i/>
          <w:sz w:val="30"/>
          <w:szCs w:val="30"/>
        </w:rPr>
        <w:t xml:space="preserve"> областн</w:t>
      </w:r>
      <w:r>
        <w:rPr>
          <w:i/>
          <w:sz w:val="30"/>
          <w:szCs w:val="30"/>
        </w:rPr>
        <w:t>ым</w:t>
      </w:r>
      <w:r w:rsidRPr="00031B7C">
        <w:rPr>
          <w:i/>
          <w:sz w:val="30"/>
          <w:szCs w:val="30"/>
        </w:rPr>
        <w:t xml:space="preserve"> потребительск</w:t>
      </w:r>
      <w:r>
        <w:rPr>
          <w:i/>
          <w:sz w:val="30"/>
          <w:szCs w:val="30"/>
        </w:rPr>
        <w:t>им</w:t>
      </w:r>
      <w:r w:rsidRPr="00031B7C">
        <w:rPr>
          <w:i/>
          <w:sz w:val="30"/>
          <w:szCs w:val="30"/>
        </w:rPr>
        <w:t xml:space="preserve"> обществ</w:t>
      </w:r>
      <w:r>
        <w:rPr>
          <w:i/>
          <w:sz w:val="30"/>
          <w:szCs w:val="30"/>
        </w:rPr>
        <w:t xml:space="preserve">ом рассматривается вопрос о сдаче здания магазина «Радуга» в аренду </w:t>
      </w:r>
      <w:r w:rsidRPr="002C7BF7">
        <w:rPr>
          <w:i/>
          <w:iCs/>
          <w:sz w:val="30"/>
          <w:szCs w:val="30"/>
        </w:rPr>
        <w:t>ОАО «Поставский молочный завод»</w:t>
      </w:r>
      <w:r>
        <w:rPr>
          <w:i/>
          <w:sz w:val="30"/>
          <w:szCs w:val="30"/>
        </w:rPr>
        <w:t xml:space="preserve"> для открытия фирменного магазина</w:t>
      </w:r>
      <w:r w:rsidRPr="00031B7C">
        <w:rPr>
          <w:i/>
          <w:sz w:val="30"/>
          <w:szCs w:val="30"/>
        </w:rPr>
        <w:t>.</w:t>
      </w:r>
    </w:p>
    <w:p w14:paraId="44CECEF7" w14:textId="77777777" w:rsidR="001433A2" w:rsidRPr="00031B7C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>Обращение находится на контроле до 01.07.2025.</w:t>
      </w:r>
    </w:p>
    <w:p w14:paraId="4CE6A57C" w14:textId="77777777" w:rsidR="001433A2" w:rsidRPr="00031B7C" w:rsidRDefault="001433A2" w:rsidP="001433A2">
      <w:pPr>
        <w:shd w:val="clear" w:color="auto" w:fill="FFFFFF"/>
        <w:ind w:firstLine="691"/>
        <w:jc w:val="both"/>
        <w:rPr>
          <w:color w:val="000000"/>
          <w:sz w:val="30"/>
          <w:szCs w:val="30"/>
          <w:lang w:bidi="ru-RU"/>
        </w:rPr>
      </w:pPr>
      <w:r w:rsidRPr="00031B7C">
        <w:rPr>
          <w:color w:val="000000"/>
          <w:sz w:val="30"/>
          <w:szCs w:val="30"/>
          <w:lang w:bidi="ru-RU"/>
        </w:rPr>
        <w:t>За первый квартал 202</w:t>
      </w:r>
      <w:r>
        <w:rPr>
          <w:color w:val="000000"/>
          <w:sz w:val="30"/>
          <w:szCs w:val="30"/>
          <w:lang w:bidi="ru-RU"/>
        </w:rPr>
        <w:t>5</w:t>
      </w:r>
      <w:r w:rsidRPr="00031B7C">
        <w:rPr>
          <w:color w:val="000000"/>
          <w:sz w:val="30"/>
          <w:szCs w:val="30"/>
          <w:lang w:bidi="ru-RU"/>
        </w:rPr>
        <w:t xml:space="preserve"> года в райисполком не поступило повторных обращения.  </w:t>
      </w:r>
    </w:p>
    <w:p w14:paraId="47675206" w14:textId="2F1D34F0" w:rsidR="001433A2" w:rsidRPr="00031B7C" w:rsidRDefault="001433A2" w:rsidP="001433A2">
      <w:pPr>
        <w:shd w:val="clear" w:color="auto" w:fill="FFFFFF"/>
        <w:spacing w:line="320" w:lineRule="exact"/>
        <w:ind w:firstLine="709"/>
        <w:jc w:val="both"/>
        <w:rPr>
          <w:color w:val="000000" w:themeColor="text1"/>
          <w:sz w:val="30"/>
          <w:szCs w:val="3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31B7C">
        <w:rPr>
          <w:sz w:val="30"/>
          <w:szCs w:val="30"/>
        </w:rPr>
        <w:t>Граждане имеют возможность обращаться к руководству райисполкома, задавать вопросы через</w:t>
      </w:r>
      <w:r w:rsidR="00C24C54">
        <w:rPr>
          <w:sz w:val="30"/>
          <w:szCs w:val="30"/>
        </w:rPr>
        <w:t xml:space="preserve"> государственную единую (интегрированную) республиканскую информационную систему учета и обработки обращений граждан и юридических лиц</w:t>
      </w:r>
      <w:r w:rsidRPr="00031B7C">
        <w:rPr>
          <w:color w:val="000000" w:themeColor="text1"/>
          <w:sz w:val="30"/>
          <w:szCs w:val="3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</w:t>
      </w:r>
    </w:p>
    <w:p w14:paraId="61C2910F" w14:textId="77777777" w:rsidR="001433A2" w:rsidRDefault="001433A2" w:rsidP="001433A2">
      <w:pPr>
        <w:shd w:val="clear" w:color="auto" w:fill="FFFFFF"/>
        <w:spacing w:line="320" w:lineRule="exact"/>
        <w:ind w:firstLine="709"/>
        <w:jc w:val="both"/>
        <w:rPr>
          <w:i/>
          <w:sz w:val="30"/>
          <w:szCs w:val="30"/>
        </w:rPr>
      </w:pPr>
      <w:proofErr w:type="spellStart"/>
      <w:r>
        <w:rPr>
          <w:i/>
          <w:sz w:val="30"/>
          <w:szCs w:val="30"/>
        </w:rPr>
        <w:t>Справочно</w:t>
      </w:r>
      <w:proofErr w:type="spellEnd"/>
      <w:r>
        <w:rPr>
          <w:i/>
          <w:sz w:val="30"/>
          <w:szCs w:val="30"/>
        </w:rPr>
        <w:t>:</w:t>
      </w:r>
    </w:p>
    <w:p w14:paraId="0043E756" w14:textId="77777777" w:rsidR="001433A2" w:rsidRDefault="001433A2" w:rsidP="001433A2">
      <w:pPr>
        <w:shd w:val="clear" w:color="auto" w:fill="FFFFFF"/>
        <w:spacing w:line="320" w:lineRule="exact"/>
        <w:ind w:firstLine="709"/>
        <w:jc w:val="both"/>
        <w:rPr>
          <w:i/>
          <w:sz w:val="30"/>
          <w:szCs w:val="30"/>
        </w:rPr>
      </w:pPr>
      <w:r>
        <w:rPr>
          <w:i/>
          <w:sz w:val="30"/>
          <w:szCs w:val="30"/>
        </w:rPr>
        <w:t xml:space="preserve">с учетом структурных подразделений за первый квартал 2024 года в райисполком поступило 5 электронных обращений или на 12 меньше, чем в первом квартале 2024 года. </w:t>
      </w:r>
    </w:p>
    <w:p w14:paraId="480E7D86" w14:textId="77777777" w:rsidR="001433A2" w:rsidRPr="008E027B" w:rsidRDefault="001433A2" w:rsidP="001433A2">
      <w:pPr>
        <w:tabs>
          <w:tab w:val="left" w:pos="9355"/>
        </w:tabs>
        <w:ind w:firstLine="709"/>
        <w:jc w:val="both"/>
        <w:rPr>
          <w:rFonts w:eastAsia="Calibri"/>
          <w:sz w:val="30"/>
          <w:szCs w:val="30"/>
        </w:rPr>
      </w:pPr>
      <w:r w:rsidRPr="008E027B">
        <w:rPr>
          <w:rFonts w:eastAsia="Calibri"/>
          <w:sz w:val="30"/>
          <w:szCs w:val="30"/>
        </w:rPr>
        <w:t>Всего в первом квартале 202</w:t>
      </w:r>
      <w:r>
        <w:rPr>
          <w:rFonts w:eastAsia="Calibri"/>
          <w:sz w:val="30"/>
          <w:szCs w:val="30"/>
        </w:rPr>
        <w:t>5</w:t>
      </w:r>
      <w:r w:rsidRPr="008E027B">
        <w:rPr>
          <w:rFonts w:eastAsia="Calibri"/>
          <w:sz w:val="30"/>
          <w:szCs w:val="30"/>
        </w:rPr>
        <w:t xml:space="preserve"> года руководству райисполкома направлена </w:t>
      </w:r>
      <w:r>
        <w:rPr>
          <w:rFonts w:eastAsia="Calibri"/>
          <w:sz w:val="30"/>
          <w:szCs w:val="30"/>
        </w:rPr>
        <w:t>1</w:t>
      </w:r>
      <w:r w:rsidRPr="008E027B">
        <w:rPr>
          <w:rFonts w:eastAsia="Calibri"/>
          <w:sz w:val="30"/>
          <w:szCs w:val="30"/>
        </w:rPr>
        <w:t xml:space="preserve"> жалоб</w:t>
      </w:r>
      <w:r>
        <w:rPr>
          <w:rFonts w:eastAsia="Calibri"/>
          <w:sz w:val="30"/>
          <w:szCs w:val="30"/>
        </w:rPr>
        <w:t>а</w:t>
      </w:r>
      <w:r w:rsidRPr="008E027B">
        <w:rPr>
          <w:rFonts w:eastAsia="Calibri"/>
          <w:sz w:val="30"/>
          <w:szCs w:val="30"/>
        </w:rPr>
        <w:t xml:space="preserve">, что на 3 </w:t>
      </w:r>
      <w:r>
        <w:rPr>
          <w:rFonts w:eastAsia="Calibri"/>
          <w:sz w:val="30"/>
          <w:szCs w:val="30"/>
        </w:rPr>
        <w:t>мен</w:t>
      </w:r>
      <w:r w:rsidRPr="008E027B">
        <w:rPr>
          <w:rFonts w:eastAsia="Calibri"/>
          <w:sz w:val="30"/>
          <w:szCs w:val="30"/>
        </w:rPr>
        <w:t>ьше, чем за аналогичный период 202</w:t>
      </w:r>
      <w:r>
        <w:rPr>
          <w:rFonts w:eastAsia="Calibri"/>
          <w:sz w:val="30"/>
          <w:szCs w:val="30"/>
        </w:rPr>
        <w:t>4</w:t>
      </w:r>
      <w:r w:rsidRPr="008E027B">
        <w:rPr>
          <w:rFonts w:eastAsia="Calibri"/>
          <w:sz w:val="30"/>
          <w:szCs w:val="30"/>
        </w:rPr>
        <w:t xml:space="preserve"> года.</w:t>
      </w:r>
    </w:p>
    <w:p w14:paraId="6EF248C2" w14:textId="4EBF4E09" w:rsidR="001433A2" w:rsidRDefault="001433A2" w:rsidP="001433A2">
      <w:pPr>
        <w:tabs>
          <w:tab w:val="left" w:pos="9355"/>
        </w:tabs>
        <w:ind w:firstLine="709"/>
        <w:jc w:val="both"/>
        <w:rPr>
          <w:rFonts w:eastAsia="Calibri"/>
          <w:i/>
          <w:iCs/>
          <w:sz w:val="30"/>
          <w:szCs w:val="30"/>
        </w:rPr>
      </w:pPr>
      <w:r w:rsidRPr="00DA37CF">
        <w:rPr>
          <w:rFonts w:eastAsia="Calibri"/>
          <w:i/>
          <w:iCs/>
          <w:sz w:val="30"/>
          <w:szCs w:val="30"/>
        </w:rPr>
        <w:t xml:space="preserve"> Заявителю направлен</w:t>
      </w:r>
      <w:r>
        <w:rPr>
          <w:rFonts w:eastAsia="Calibri"/>
          <w:i/>
          <w:iCs/>
          <w:sz w:val="30"/>
          <w:szCs w:val="30"/>
        </w:rPr>
        <w:t>о</w:t>
      </w:r>
      <w:r w:rsidRPr="00DA37CF">
        <w:rPr>
          <w:rFonts w:eastAsia="Calibri"/>
          <w:i/>
          <w:iCs/>
          <w:sz w:val="30"/>
          <w:szCs w:val="30"/>
        </w:rPr>
        <w:t xml:space="preserve"> уведомлени</w:t>
      </w:r>
      <w:r>
        <w:rPr>
          <w:rFonts w:eastAsia="Calibri"/>
          <w:i/>
          <w:iCs/>
          <w:sz w:val="30"/>
          <w:szCs w:val="30"/>
        </w:rPr>
        <w:t>е</w:t>
      </w:r>
      <w:r w:rsidRPr="00DA37CF">
        <w:rPr>
          <w:rFonts w:eastAsia="Calibri"/>
          <w:i/>
          <w:iCs/>
          <w:sz w:val="30"/>
          <w:szCs w:val="30"/>
        </w:rPr>
        <w:t xml:space="preserve"> о</w:t>
      </w:r>
      <w:r>
        <w:rPr>
          <w:rFonts w:eastAsia="Calibri"/>
          <w:sz w:val="30"/>
          <w:szCs w:val="30"/>
        </w:rPr>
        <w:t xml:space="preserve"> </w:t>
      </w:r>
      <w:r w:rsidRPr="00DA37CF">
        <w:rPr>
          <w:rFonts w:eastAsia="Calibri"/>
          <w:i/>
          <w:iCs/>
          <w:sz w:val="30"/>
          <w:szCs w:val="30"/>
        </w:rPr>
        <w:t>направлении его электронн</w:t>
      </w:r>
      <w:r>
        <w:rPr>
          <w:rFonts w:eastAsia="Calibri"/>
          <w:i/>
          <w:iCs/>
          <w:sz w:val="30"/>
          <w:szCs w:val="30"/>
        </w:rPr>
        <w:t>ой</w:t>
      </w:r>
      <w:r w:rsidRPr="00DA37CF">
        <w:rPr>
          <w:rFonts w:eastAsia="Calibri"/>
          <w:i/>
          <w:iCs/>
          <w:sz w:val="30"/>
          <w:szCs w:val="30"/>
        </w:rPr>
        <w:t xml:space="preserve"> жалоб</w:t>
      </w:r>
      <w:r>
        <w:rPr>
          <w:rFonts w:eastAsia="Calibri"/>
          <w:i/>
          <w:iCs/>
          <w:sz w:val="30"/>
          <w:szCs w:val="30"/>
        </w:rPr>
        <w:t>ы</w:t>
      </w:r>
      <w:r w:rsidRPr="00DA37CF">
        <w:rPr>
          <w:rFonts w:eastAsia="Calibri"/>
          <w:i/>
          <w:iCs/>
          <w:sz w:val="30"/>
          <w:szCs w:val="30"/>
        </w:rPr>
        <w:t xml:space="preserve"> от 2</w:t>
      </w:r>
      <w:r>
        <w:rPr>
          <w:rFonts w:eastAsia="Calibri"/>
          <w:i/>
          <w:iCs/>
          <w:sz w:val="30"/>
          <w:szCs w:val="30"/>
        </w:rPr>
        <w:t>1</w:t>
      </w:r>
      <w:r w:rsidRPr="00DA37CF">
        <w:rPr>
          <w:rFonts w:eastAsia="Calibri"/>
          <w:i/>
          <w:iCs/>
          <w:sz w:val="30"/>
          <w:szCs w:val="30"/>
        </w:rPr>
        <w:t>.0</w:t>
      </w:r>
      <w:r>
        <w:rPr>
          <w:rFonts w:eastAsia="Calibri"/>
          <w:i/>
          <w:iCs/>
          <w:sz w:val="30"/>
          <w:szCs w:val="30"/>
        </w:rPr>
        <w:t>1</w:t>
      </w:r>
      <w:r w:rsidRPr="00DA37CF">
        <w:rPr>
          <w:rFonts w:eastAsia="Calibri"/>
          <w:i/>
          <w:iCs/>
          <w:sz w:val="30"/>
          <w:szCs w:val="30"/>
        </w:rPr>
        <w:t>.202</w:t>
      </w:r>
      <w:r>
        <w:rPr>
          <w:rFonts w:eastAsia="Calibri"/>
          <w:i/>
          <w:iCs/>
          <w:sz w:val="30"/>
          <w:szCs w:val="30"/>
        </w:rPr>
        <w:t>5</w:t>
      </w:r>
      <w:r w:rsidRPr="00DA37CF">
        <w:rPr>
          <w:rFonts w:eastAsia="Calibri"/>
          <w:i/>
          <w:iCs/>
          <w:sz w:val="30"/>
          <w:szCs w:val="30"/>
        </w:rPr>
        <w:t xml:space="preserve"> для рассмотрения по компетенции в </w:t>
      </w:r>
      <w:r w:rsidR="002B27C3">
        <w:rPr>
          <w:rFonts w:eastAsia="Calibri"/>
          <w:i/>
          <w:iCs/>
          <w:sz w:val="30"/>
          <w:szCs w:val="30"/>
        </w:rPr>
        <w:t>коммунальное унитарное предприятие</w:t>
      </w:r>
      <w:r w:rsidR="0065345A">
        <w:rPr>
          <w:rFonts w:eastAsia="Calibri"/>
          <w:i/>
          <w:iCs/>
          <w:sz w:val="30"/>
          <w:szCs w:val="30"/>
        </w:rPr>
        <w:t xml:space="preserve"> (далее – КУП)</w:t>
      </w:r>
      <w:r w:rsidRPr="00DA37CF">
        <w:rPr>
          <w:rFonts w:eastAsia="Calibri"/>
          <w:i/>
          <w:iCs/>
          <w:sz w:val="30"/>
          <w:szCs w:val="30"/>
        </w:rPr>
        <w:t xml:space="preserve"> по оказанию услуг «Новополоцкая управляющая компания»</w:t>
      </w:r>
      <w:r>
        <w:rPr>
          <w:rFonts w:eastAsia="Calibri"/>
          <w:i/>
          <w:iCs/>
          <w:sz w:val="30"/>
          <w:szCs w:val="30"/>
        </w:rPr>
        <w:t xml:space="preserve">. </w:t>
      </w:r>
      <w:bookmarkStart w:id="0" w:name="_Hlk195082895"/>
      <w:r w:rsidR="002B27C3">
        <w:rPr>
          <w:rFonts w:eastAsia="Calibri"/>
          <w:i/>
          <w:iCs/>
          <w:sz w:val="30"/>
          <w:szCs w:val="30"/>
        </w:rPr>
        <w:t>Унитарн</w:t>
      </w:r>
      <w:r w:rsidR="00936548">
        <w:rPr>
          <w:rFonts w:eastAsia="Calibri"/>
          <w:i/>
          <w:iCs/>
          <w:sz w:val="30"/>
          <w:szCs w:val="30"/>
        </w:rPr>
        <w:t>ым</w:t>
      </w:r>
      <w:r w:rsidR="002B27C3">
        <w:rPr>
          <w:rFonts w:eastAsia="Calibri"/>
          <w:i/>
          <w:iCs/>
          <w:sz w:val="30"/>
          <w:szCs w:val="30"/>
        </w:rPr>
        <w:t xml:space="preserve"> предприятие</w:t>
      </w:r>
      <w:r w:rsidR="00936548">
        <w:rPr>
          <w:rFonts w:eastAsia="Calibri"/>
          <w:i/>
          <w:iCs/>
          <w:sz w:val="30"/>
          <w:szCs w:val="30"/>
        </w:rPr>
        <w:t>м</w:t>
      </w:r>
      <w:r w:rsidR="002B27C3">
        <w:rPr>
          <w:rFonts w:eastAsia="Calibri"/>
          <w:i/>
          <w:iCs/>
          <w:sz w:val="30"/>
          <w:szCs w:val="30"/>
        </w:rPr>
        <w:t xml:space="preserve"> жилищно-коммунальное хозяйство</w:t>
      </w:r>
      <w:r w:rsidR="002B27C3" w:rsidRPr="002B27C3">
        <w:rPr>
          <w:rFonts w:eastAsia="Calibri"/>
          <w:i/>
          <w:iCs/>
          <w:sz w:val="30"/>
          <w:szCs w:val="30"/>
        </w:rPr>
        <w:t xml:space="preserve"> </w:t>
      </w:r>
      <w:r w:rsidR="002B27C3">
        <w:rPr>
          <w:rFonts w:eastAsia="Calibri"/>
          <w:i/>
          <w:iCs/>
          <w:sz w:val="30"/>
          <w:szCs w:val="30"/>
        </w:rPr>
        <w:t xml:space="preserve">Поставского района (далее </w:t>
      </w:r>
      <w:r w:rsidR="002B27C3" w:rsidRPr="00FD034D">
        <w:rPr>
          <w:rFonts w:eastAsia="Calibri"/>
          <w:sz w:val="30"/>
          <w:szCs w:val="30"/>
        </w:rPr>
        <w:t>–</w:t>
      </w:r>
      <w:r w:rsidR="002B27C3">
        <w:rPr>
          <w:rFonts w:eastAsia="Calibri"/>
          <w:i/>
          <w:iCs/>
          <w:sz w:val="30"/>
          <w:szCs w:val="30"/>
        </w:rPr>
        <w:t xml:space="preserve"> </w:t>
      </w:r>
      <w:r>
        <w:rPr>
          <w:rFonts w:eastAsia="Calibri"/>
          <w:i/>
          <w:iCs/>
          <w:sz w:val="30"/>
          <w:szCs w:val="30"/>
        </w:rPr>
        <w:t>УП ЖКХ Поставского района</w:t>
      </w:r>
      <w:r w:rsidR="002B27C3">
        <w:rPr>
          <w:rFonts w:eastAsia="Calibri"/>
          <w:i/>
          <w:iCs/>
          <w:sz w:val="30"/>
          <w:szCs w:val="30"/>
        </w:rPr>
        <w:t>)</w:t>
      </w:r>
      <w:bookmarkEnd w:id="0"/>
      <w:r>
        <w:rPr>
          <w:rFonts w:eastAsia="Calibri"/>
          <w:i/>
          <w:iCs/>
          <w:sz w:val="30"/>
          <w:szCs w:val="30"/>
        </w:rPr>
        <w:t xml:space="preserve"> выполнена защита сеткой провода молниезащиты под козырьком балкона квартиры в указанном заявителем доме</w:t>
      </w:r>
      <w:r w:rsidRPr="00DA37CF">
        <w:rPr>
          <w:rFonts w:eastAsia="Calibri"/>
          <w:i/>
          <w:iCs/>
          <w:sz w:val="30"/>
          <w:szCs w:val="30"/>
        </w:rPr>
        <w:t>.</w:t>
      </w:r>
    </w:p>
    <w:p w14:paraId="5FDE22DA" w14:textId="236766F8" w:rsidR="001433A2" w:rsidRDefault="001433A2" w:rsidP="001433A2">
      <w:pPr>
        <w:tabs>
          <w:tab w:val="left" w:pos="9355"/>
        </w:tabs>
        <w:ind w:firstLine="709"/>
        <w:jc w:val="both"/>
        <w:rPr>
          <w:sz w:val="30"/>
          <w:szCs w:val="30"/>
        </w:rPr>
      </w:pPr>
      <w:r>
        <w:rPr>
          <w:rFonts w:eastAsia="Calibri"/>
          <w:b/>
          <w:bCs/>
          <w:i/>
          <w:iCs/>
          <w:sz w:val="30"/>
          <w:szCs w:val="30"/>
        </w:rPr>
        <w:t xml:space="preserve"> </w:t>
      </w:r>
      <w:r>
        <w:rPr>
          <w:sz w:val="30"/>
          <w:szCs w:val="30"/>
        </w:rPr>
        <w:t xml:space="preserve">На уровне аналогичного периода 2024 года остается количество обращений, </w:t>
      </w:r>
      <w:r w:rsidRPr="00D33C89">
        <w:rPr>
          <w:sz w:val="30"/>
          <w:szCs w:val="30"/>
        </w:rPr>
        <w:t>поступивших к руководству райисполкома от граждан, проживающих в сельской местности на территории района</w:t>
      </w:r>
      <w:r>
        <w:rPr>
          <w:sz w:val="30"/>
          <w:szCs w:val="30"/>
        </w:rPr>
        <w:t>.</w:t>
      </w:r>
      <w:r w:rsidRPr="00D33C89">
        <w:rPr>
          <w:sz w:val="30"/>
          <w:szCs w:val="30"/>
        </w:rPr>
        <w:t xml:space="preserve"> За первый квартал 202</w:t>
      </w:r>
      <w:r>
        <w:rPr>
          <w:sz w:val="30"/>
          <w:szCs w:val="30"/>
        </w:rPr>
        <w:t>5</w:t>
      </w:r>
      <w:r w:rsidRPr="00D33C89">
        <w:rPr>
          <w:sz w:val="30"/>
          <w:szCs w:val="30"/>
        </w:rPr>
        <w:t xml:space="preserve"> года </w:t>
      </w:r>
      <w:r>
        <w:rPr>
          <w:sz w:val="30"/>
          <w:szCs w:val="30"/>
        </w:rPr>
        <w:t xml:space="preserve">поступило 8 обращений, </w:t>
      </w:r>
      <w:r w:rsidRPr="00D33C89">
        <w:rPr>
          <w:sz w:val="30"/>
          <w:szCs w:val="30"/>
        </w:rPr>
        <w:t xml:space="preserve">8 обращений за первый </w:t>
      </w:r>
      <w:proofErr w:type="gramStart"/>
      <w:r w:rsidRPr="00D33C89">
        <w:rPr>
          <w:sz w:val="30"/>
          <w:szCs w:val="30"/>
        </w:rPr>
        <w:t>квартал  2024</w:t>
      </w:r>
      <w:proofErr w:type="gramEnd"/>
      <w:r w:rsidRPr="00D33C89">
        <w:rPr>
          <w:sz w:val="30"/>
          <w:szCs w:val="30"/>
        </w:rPr>
        <w:t xml:space="preserve"> года</w:t>
      </w:r>
      <w:r w:rsidR="00342895">
        <w:rPr>
          <w:sz w:val="30"/>
          <w:szCs w:val="30"/>
        </w:rPr>
        <w:t>.</w:t>
      </w:r>
      <w:r w:rsidRPr="00D33C89">
        <w:rPr>
          <w:sz w:val="30"/>
          <w:szCs w:val="30"/>
        </w:rPr>
        <w:t xml:space="preserve"> </w:t>
      </w:r>
    </w:p>
    <w:p w14:paraId="67EBE015" w14:textId="3DB35A1C" w:rsidR="001433A2" w:rsidRPr="00D33C89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 w:rsidRPr="00D33C89">
        <w:rPr>
          <w:sz w:val="30"/>
          <w:szCs w:val="30"/>
        </w:rPr>
        <w:t>В первом квартале 202</w:t>
      </w:r>
      <w:r>
        <w:rPr>
          <w:sz w:val="30"/>
          <w:szCs w:val="30"/>
        </w:rPr>
        <w:t>5</w:t>
      </w:r>
      <w:r w:rsidRPr="00D33C89">
        <w:rPr>
          <w:sz w:val="30"/>
          <w:szCs w:val="30"/>
        </w:rPr>
        <w:t xml:space="preserve"> года </w:t>
      </w:r>
      <w:r>
        <w:rPr>
          <w:sz w:val="30"/>
          <w:szCs w:val="30"/>
        </w:rPr>
        <w:t xml:space="preserve">3 обращения поступило от жителей </w:t>
      </w:r>
      <w:proofErr w:type="spellStart"/>
      <w:r>
        <w:rPr>
          <w:sz w:val="30"/>
          <w:szCs w:val="30"/>
        </w:rPr>
        <w:t>Куропольского</w:t>
      </w:r>
      <w:proofErr w:type="spellEnd"/>
      <w:r>
        <w:rPr>
          <w:sz w:val="30"/>
          <w:szCs w:val="30"/>
        </w:rPr>
        <w:t xml:space="preserve"> сельсовета,</w:t>
      </w:r>
      <w:r w:rsidRPr="003428B0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в аналогичном периоде 2024 года было </w:t>
      </w:r>
      <w:r w:rsidR="00C24C54">
        <w:rPr>
          <w:sz w:val="30"/>
          <w:szCs w:val="30"/>
        </w:rPr>
        <w:t xml:space="preserve">                                </w:t>
      </w:r>
      <w:r>
        <w:rPr>
          <w:sz w:val="30"/>
          <w:szCs w:val="30"/>
        </w:rPr>
        <w:t xml:space="preserve">2 обращения, </w:t>
      </w:r>
      <w:r w:rsidRPr="00D33C89">
        <w:rPr>
          <w:sz w:val="30"/>
          <w:szCs w:val="30"/>
        </w:rPr>
        <w:t xml:space="preserve">по 2 обращения поступило от жителей </w:t>
      </w:r>
      <w:proofErr w:type="spellStart"/>
      <w:r>
        <w:rPr>
          <w:sz w:val="30"/>
          <w:szCs w:val="30"/>
        </w:rPr>
        <w:t>Воропаевского</w:t>
      </w:r>
      <w:proofErr w:type="spellEnd"/>
      <w:r>
        <w:rPr>
          <w:sz w:val="30"/>
          <w:szCs w:val="30"/>
        </w:rPr>
        <w:t xml:space="preserve"> и </w:t>
      </w:r>
      <w:proofErr w:type="spellStart"/>
      <w:r w:rsidRPr="00D33C89">
        <w:rPr>
          <w:sz w:val="30"/>
          <w:szCs w:val="30"/>
        </w:rPr>
        <w:t>Камайского</w:t>
      </w:r>
      <w:proofErr w:type="spellEnd"/>
      <w:r w:rsidRPr="00D33C89">
        <w:rPr>
          <w:sz w:val="30"/>
          <w:szCs w:val="30"/>
        </w:rPr>
        <w:t xml:space="preserve"> сельсоветов (в первом квартале 202</w:t>
      </w:r>
      <w:r>
        <w:rPr>
          <w:sz w:val="30"/>
          <w:szCs w:val="30"/>
        </w:rPr>
        <w:t>4</w:t>
      </w:r>
      <w:r w:rsidRPr="00D33C89">
        <w:rPr>
          <w:sz w:val="30"/>
          <w:szCs w:val="30"/>
        </w:rPr>
        <w:t xml:space="preserve"> года было </w:t>
      </w:r>
      <w:r>
        <w:rPr>
          <w:sz w:val="30"/>
          <w:szCs w:val="30"/>
        </w:rPr>
        <w:t xml:space="preserve">соответственно </w:t>
      </w:r>
      <w:r w:rsidRPr="00D33C89">
        <w:rPr>
          <w:sz w:val="30"/>
          <w:szCs w:val="30"/>
        </w:rPr>
        <w:t xml:space="preserve">1 </w:t>
      </w:r>
      <w:r>
        <w:rPr>
          <w:sz w:val="30"/>
          <w:szCs w:val="30"/>
        </w:rPr>
        <w:t xml:space="preserve">и 2 </w:t>
      </w:r>
      <w:r w:rsidRPr="00D33C89">
        <w:rPr>
          <w:sz w:val="30"/>
          <w:szCs w:val="30"/>
        </w:rPr>
        <w:t>обращени</w:t>
      </w:r>
      <w:r>
        <w:rPr>
          <w:sz w:val="30"/>
          <w:szCs w:val="30"/>
        </w:rPr>
        <w:t>я от жителей</w:t>
      </w:r>
      <w:r w:rsidRPr="003428B0">
        <w:rPr>
          <w:sz w:val="30"/>
          <w:szCs w:val="30"/>
        </w:rPr>
        <w:t xml:space="preserve"> </w:t>
      </w:r>
      <w:proofErr w:type="spellStart"/>
      <w:r>
        <w:rPr>
          <w:sz w:val="30"/>
          <w:szCs w:val="30"/>
        </w:rPr>
        <w:t>Воропаевского</w:t>
      </w:r>
      <w:proofErr w:type="spellEnd"/>
      <w:r>
        <w:rPr>
          <w:sz w:val="30"/>
          <w:szCs w:val="30"/>
        </w:rPr>
        <w:t xml:space="preserve"> и </w:t>
      </w:r>
      <w:proofErr w:type="spellStart"/>
      <w:r w:rsidRPr="00D33C89">
        <w:rPr>
          <w:sz w:val="30"/>
          <w:szCs w:val="30"/>
        </w:rPr>
        <w:t>Камайского</w:t>
      </w:r>
      <w:proofErr w:type="spellEnd"/>
      <w:r w:rsidRPr="00D33C89">
        <w:rPr>
          <w:sz w:val="30"/>
          <w:szCs w:val="30"/>
        </w:rPr>
        <w:t xml:space="preserve"> сельсоветов), </w:t>
      </w:r>
      <w:r w:rsidR="00C24C54">
        <w:rPr>
          <w:sz w:val="30"/>
          <w:szCs w:val="30"/>
        </w:rPr>
        <w:t xml:space="preserve">                    </w:t>
      </w:r>
      <w:r w:rsidRPr="00D33C89">
        <w:rPr>
          <w:sz w:val="30"/>
          <w:szCs w:val="30"/>
        </w:rPr>
        <w:t>1 обращени</w:t>
      </w:r>
      <w:r>
        <w:rPr>
          <w:sz w:val="30"/>
          <w:szCs w:val="30"/>
        </w:rPr>
        <w:t>е</w:t>
      </w:r>
      <w:r w:rsidRPr="00D33C89">
        <w:rPr>
          <w:sz w:val="30"/>
          <w:szCs w:val="30"/>
        </w:rPr>
        <w:t xml:space="preserve"> поступило от жител</w:t>
      </w:r>
      <w:r>
        <w:rPr>
          <w:sz w:val="30"/>
          <w:szCs w:val="30"/>
        </w:rPr>
        <w:t>я</w:t>
      </w:r>
      <w:r w:rsidRPr="00D33C89">
        <w:rPr>
          <w:sz w:val="30"/>
          <w:szCs w:val="30"/>
        </w:rPr>
        <w:t xml:space="preserve"> </w:t>
      </w:r>
      <w:proofErr w:type="spellStart"/>
      <w:r w:rsidRPr="00D33C89">
        <w:rPr>
          <w:sz w:val="30"/>
          <w:szCs w:val="30"/>
        </w:rPr>
        <w:t>Дуниловичского</w:t>
      </w:r>
      <w:proofErr w:type="spellEnd"/>
      <w:r w:rsidRPr="00D33C89">
        <w:rPr>
          <w:sz w:val="30"/>
          <w:szCs w:val="30"/>
        </w:rPr>
        <w:t xml:space="preserve"> сельсовет</w:t>
      </w:r>
      <w:r>
        <w:rPr>
          <w:sz w:val="30"/>
          <w:szCs w:val="30"/>
        </w:rPr>
        <w:t>а, в аналогичном периоде 2024 года было 1 обращение</w:t>
      </w:r>
      <w:r w:rsidRPr="00D33C89">
        <w:rPr>
          <w:sz w:val="30"/>
          <w:szCs w:val="30"/>
        </w:rPr>
        <w:t>.</w:t>
      </w:r>
    </w:p>
    <w:p w14:paraId="3865831A" w14:textId="77777777" w:rsidR="00342895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 w:rsidRPr="00D33C89">
        <w:rPr>
          <w:sz w:val="30"/>
          <w:szCs w:val="30"/>
        </w:rPr>
        <w:t xml:space="preserve">От граждан, проживающих на территории </w:t>
      </w:r>
      <w:proofErr w:type="spellStart"/>
      <w:r w:rsidRPr="00D33C89">
        <w:rPr>
          <w:sz w:val="30"/>
          <w:szCs w:val="30"/>
        </w:rPr>
        <w:t>Козловщинского</w:t>
      </w:r>
      <w:proofErr w:type="spellEnd"/>
      <w:r w:rsidRPr="00D33C89">
        <w:rPr>
          <w:sz w:val="30"/>
          <w:szCs w:val="30"/>
        </w:rPr>
        <w:t xml:space="preserve">, </w:t>
      </w:r>
      <w:proofErr w:type="spellStart"/>
      <w:r w:rsidRPr="00D33C89">
        <w:rPr>
          <w:sz w:val="30"/>
          <w:szCs w:val="30"/>
        </w:rPr>
        <w:t>Новоселковского</w:t>
      </w:r>
      <w:proofErr w:type="spellEnd"/>
      <w:r w:rsidRPr="00D33C89">
        <w:rPr>
          <w:sz w:val="30"/>
          <w:szCs w:val="30"/>
        </w:rPr>
        <w:t xml:space="preserve">, </w:t>
      </w:r>
      <w:proofErr w:type="spellStart"/>
      <w:r w:rsidRPr="00D33C89">
        <w:rPr>
          <w:sz w:val="30"/>
          <w:szCs w:val="30"/>
        </w:rPr>
        <w:t>Лынтупского</w:t>
      </w:r>
      <w:proofErr w:type="spellEnd"/>
      <w:r>
        <w:rPr>
          <w:sz w:val="30"/>
          <w:szCs w:val="30"/>
        </w:rPr>
        <w:t xml:space="preserve"> и </w:t>
      </w:r>
      <w:proofErr w:type="spellStart"/>
      <w:r>
        <w:rPr>
          <w:sz w:val="30"/>
          <w:szCs w:val="30"/>
        </w:rPr>
        <w:t>Юньковского</w:t>
      </w:r>
      <w:proofErr w:type="spellEnd"/>
      <w:r w:rsidRPr="00D33C89">
        <w:rPr>
          <w:sz w:val="30"/>
          <w:szCs w:val="30"/>
        </w:rPr>
        <w:t xml:space="preserve"> сельсоветов</w:t>
      </w:r>
      <w:r w:rsidR="00342895">
        <w:rPr>
          <w:sz w:val="30"/>
          <w:szCs w:val="30"/>
        </w:rPr>
        <w:t>,</w:t>
      </w:r>
      <w:r w:rsidRPr="00D33C89">
        <w:rPr>
          <w:sz w:val="30"/>
          <w:szCs w:val="30"/>
        </w:rPr>
        <w:t xml:space="preserve"> обращений в </w:t>
      </w:r>
    </w:p>
    <w:p w14:paraId="607F5C62" w14:textId="77777777" w:rsidR="00342895" w:rsidRDefault="00342895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</w:p>
    <w:p w14:paraId="5F006C21" w14:textId="296345F4" w:rsidR="001433A2" w:rsidRPr="00D33C89" w:rsidRDefault="001433A2" w:rsidP="00342895">
      <w:pPr>
        <w:shd w:val="clear" w:color="auto" w:fill="FFFFFF"/>
        <w:tabs>
          <w:tab w:val="left" w:pos="0"/>
        </w:tabs>
        <w:jc w:val="both"/>
        <w:rPr>
          <w:sz w:val="30"/>
          <w:szCs w:val="30"/>
        </w:rPr>
      </w:pPr>
      <w:r w:rsidRPr="00D33C89">
        <w:rPr>
          <w:sz w:val="30"/>
          <w:szCs w:val="30"/>
        </w:rPr>
        <w:t>первом квартале 202</w:t>
      </w:r>
      <w:r>
        <w:rPr>
          <w:sz w:val="30"/>
          <w:szCs w:val="30"/>
        </w:rPr>
        <w:t>5</w:t>
      </w:r>
      <w:r w:rsidRPr="00D33C89">
        <w:rPr>
          <w:sz w:val="30"/>
          <w:szCs w:val="30"/>
        </w:rPr>
        <w:t xml:space="preserve"> года не поступало</w:t>
      </w:r>
      <w:r>
        <w:rPr>
          <w:sz w:val="30"/>
          <w:szCs w:val="30"/>
        </w:rPr>
        <w:t>,</w:t>
      </w:r>
      <w:r w:rsidRPr="003428B0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в аналогичном периоде 2024 года было 2 обращения от жителей </w:t>
      </w:r>
      <w:proofErr w:type="spellStart"/>
      <w:r>
        <w:rPr>
          <w:sz w:val="30"/>
          <w:szCs w:val="30"/>
        </w:rPr>
        <w:t>Юньковского</w:t>
      </w:r>
      <w:proofErr w:type="spellEnd"/>
      <w:r>
        <w:rPr>
          <w:sz w:val="30"/>
          <w:szCs w:val="30"/>
        </w:rPr>
        <w:t xml:space="preserve"> сельсовета</w:t>
      </w:r>
      <w:r w:rsidRPr="00D33C89">
        <w:rPr>
          <w:sz w:val="30"/>
          <w:szCs w:val="30"/>
        </w:rPr>
        <w:t>.</w:t>
      </w:r>
    </w:p>
    <w:p w14:paraId="2E411A69" w14:textId="77777777" w:rsidR="001433A2" w:rsidRPr="00D33C89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 w:rsidRPr="00D33C89">
        <w:rPr>
          <w:sz w:val="30"/>
          <w:szCs w:val="30"/>
        </w:rPr>
        <w:lastRenderedPageBreak/>
        <w:t xml:space="preserve"> </w:t>
      </w:r>
    </w:p>
    <w:p w14:paraId="129F019E" w14:textId="77777777" w:rsidR="001433A2" w:rsidRPr="00D33C89" w:rsidRDefault="001433A2" w:rsidP="001433A2">
      <w:pPr>
        <w:shd w:val="clear" w:color="auto" w:fill="FFFFFF"/>
        <w:spacing w:line="320" w:lineRule="exact"/>
        <w:ind w:firstLine="708"/>
        <w:jc w:val="both"/>
        <w:rPr>
          <w:sz w:val="30"/>
          <w:szCs w:val="30"/>
        </w:rPr>
      </w:pPr>
      <w:r w:rsidRPr="00D33C89">
        <w:rPr>
          <w:sz w:val="30"/>
          <w:szCs w:val="30"/>
        </w:rPr>
        <w:t>Обращения, поступившие в первом квартале 202</w:t>
      </w:r>
      <w:r>
        <w:rPr>
          <w:sz w:val="30"/>
          <w:szCs w:val="30"/>
        </w:rPr>
        <w:t>5</w:t>
      </w:r>
      <w:r w:rsidRPr="00D33C89">
        <w:rPr>
          <w:sz w:val="30"/>
          <w:szCs w:val="30"/>
        </w:rPr>
        <w:t xml:space="preserve"> года в райисполком, не носили массовый характер и не указывали на возникновение социального напряжения. </w:t>
      </w:r>
    </w:p>
    <w:p w14:paraId="790DCB35" w14:textId="77777777" w:rsidR="001433A2" w:rsidRDefault="001433A2" w:rsidP="001433A2">
      <w:pPr>
        <w:shd w:val="clear" w:color="auto" w:fill="FFFFFF"/>
        <w:spacing w:line="320" w:lineRule="exact"/>
        <w:ind w:firstLine="708"/>
        <w:jc w:val="both"/>
        <w:rPr>
          <w:sz w:val="30"/>
          <w:szCs w:val="30"/>
        </w:rPr>
      </w:pPr>
    </w:p>
    <w:p w14:paraId="2139B507" w14:textId="77777777" w:rsidR="001433A2" w:rsidRPr="004E6DAF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4E6DAF">
        <w:rPr>
          <w:sz w:val="30"/>
          <w:szCs w:val="30"/>
        </w:rPr>
        <w:t>ОБРАЩЕНИЯ ЮРИДИЧЕСКИХ ЛИЦ</w:t>
      </w:r>
    </w:p>
    <w:p w14:paraId="3DE2A24A" w14:textId="77777777" w:rsidR="001433A2" w:rsidRPr="004E6DAF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</w:p>
    <w:p w14:paraId="3A78B511" w14:textId="77777777" w:rsidR="001433A2" w:rsidRPr="004E6DAF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 w:rsidRPr="004E6DAF">
        <w:rPr>
          <w:sz w:val="30"/>
          <w:szCs w:val="30"/>
        </w:rPr>
        <w:t xml:space="preserve">С учетом структурных подразделений </w:t>
      </w:r>
      <w:r>
        <w:rPr>
          <w:sz w:val="30"/>
          <w:szCs w:val="30"/>
        </w:rPr>
        <w:t>в</w:t>
      </w:r>
      <w:r w:rsidRPr="004E6DAF">
        <w:rPr>
          <w:sz w:val="30"/>
          <w:szCs w:val="30"/>
        </w:rPr>
        <w:t xml:space="preserve"> первом квартале 202</w:t>
      </w:r>
      <w:r>
        <w:rPr>
          <w:sz w:val="30"/>
          <w:szCs w:val="30"/>
        </w:rPr>
        <w:t>5</w:t>
      </w:r>
      <w:r w:rsidRPr="004E6DAF">
        <w:rPr>
          <w:sz w:val="30"/>
          <w:szCs w:val="30"/>
        </w:rPr>
        <w:t xml:space="preserve"> года обращени</w:t>
      </w:r>
      <w:r>
        <w:rPr>
          <w:sz w:val="30"/>
          <w:szCs w:val="30"/>
        </w:rPr>
        <w:t>й</w:t>
      </w:r>
      <w:r w:rsidRPr="004E6DAF">
        <w:rPr>
          <w:sz w:val="30"/>
          <w:szCs w:val="30"/>
        </w:rPr>
        <w:t xml:space="preserve"> юридическ</w:t>
      </w:r>
      <w:r>
        <w:rPr>
          <w:sz w:val="30"/>
          <w:szCs w:val="30"/>
        </w:rPr>
        <w:t>их</w:t>
      </w:r>
      <w:r w:rsidRPr="004E6DAF">
        <w:rPr>
          <w:sz w:val="30"/>
          <w:szCs w:val="30"/>
        </w:rPr>
        <w:t xml:space="preserve"> лиц</w:t>
      </w:r>
      <w:r>
        <w:rPr>
          <w:sz w:val="30"/>
          <w:szCs w:val="30"/>
        </w:rPr>
        <w:t xml:space="preserve"> </w:t>
      </w:r>
      <w:r w:rsidRPr="004E6DAF">
        <w:rPr>
          <w:sz w:val="30"/>
          <w:szCs w:val="30"/>
        </w:rPr>
        <w:t>в райисполком</w:t>
      </w:r>
      <w:r>
        <w:rPr>
          <w:sz w:val="30"/>
          <w:szCs w:val="30"/>
        </w:rPr>
        <w:t xml:space="preserve"> не </w:t>
      </w:r>
      <w:r w:rsidRPr="004E6DAF">
        <w:rPr>
          <w:sz w:val="30"/>
          <w:szCs w:val="30"/>
        </w:rPr>
        <w:t xml:space="preserve">было. </w:t>
      </w:r>
    </w:p>
    <w:p w14:paraId="43C73241" w14:textId="77777777" w:rsidR="001433A2" w:rsidRPr="004E6DAF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</w:t>
      </w:r>
      <w:r w:rsidRPr="004E6DAF">
        <w:rPr>
          <w:sz w:val="30"/>
          <w:szCs w:val="30"/>
        </w:rPr>
        <w:t xml:space="preserve"> первом квартале 202</w:t>
      </w:r>
      <w:r>
        <w:rPr>
          <w:sz w:val="30"/>
          <w:szCs w:val="30"/>
        </w:rPr>
        <w:t>4</w:t>
      </w:r>
      <w:r w:rsidRPr="004E6DAF">
        <w:rPr>
          <w:sz w:val="30"/>
          <w:szCs w:val="30"/>
        </w:rPr>
        <w:t xml:space="preserve"> года в райисполком поступил</w:t>
      </w:r>
      <w:r>
        <w:rPr>
          <w:sz w:val="30"/>
          <w:szCs w:val="30"/>
        </w:rPr>
        <w:t>о 1</w:t>
      </w:r>
      <w:r w:rsidRPr="004E6DAF">
        <w:rPr>
          <w:sz w:val="30"/>
          <w:szCs w:val="30"/>
        </w:rPr>
        <w:t xml:space="preserve"> обращени</w:t>
      </w:r>
      <w:r>
        <w:rPr>
          <w:sz w:val="30"/>
          <w:szCs w:val="30"/>
        </w:rPr>
        <w:t>е</w:t>
      </w:r>
      <w:r w:rsidRPr="004E6DAF">
        <w:rPr>
          <w:sz w:val="30"/>
          <w:szCs w:val="30"/>
        </w:rPr>
        <w:t xml:space="preserve"> юридическ</w:t>
      </w:r>
      <w:r>
        <w:rPr>
          <w:sz w:val="30"/>
          <w:szCs w:val="30"/>
        </w:rPr>
        <w:t>ого</w:t>
      </w:r>
      <w:r w:rsidRPr="004E6DAF">
        <w:rPr>
          <w:sz w:val="30"/>
          <w:szCs w:val="30"/>
        </w:rPr>
        <w:t xml:space="preserve"> лиц</w:t>
      </w:r>
      <w:r>
        <w:rPr>
          <w:sz w:val="30"/>
          <w:szCs w:val="30"/>
        </w:rPr>
        <w:t>а (письменное в отдел внутренних дел райисполкома)</w:t>
      </w:r>
      <w:r w:rsidRPr="004E6DAF">
        <w:rPr>
          <w:sz w:val="30"/>
          <w:szCs w:val="30"/>
        </w:rPr>
        <w:t xml:space="preserve">. </w:t>
      </w:r>
    </w:p>
    <w:p w14:paraId="4BDFC2BA" w14:textId="77777777" w:rsidR="001433A2" w:rsidRPr="00F1346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F13460">
        <w:rPr>
          <w:sz w:val="30"/>
          <w:szCs w:val="30"/>
        </w:rPr>
        <w:t>К руководству сельисполкомов района обращения юридических лиц в первом квартале 202</w:t>
      </w:r>
      <w:r>
        <w:rPr>
          <w:sz w:val="30"/>
          <w:szCs w:val="30"/>
        </w:rPr>
        <w:t>5</w:t>
      </w:r>
      <w:r w:rsidRPr="00F13460">
        <w:rPr>
          <w:sz w:val="30"/>
          <w:szCs w:val="30"/>
        </w:rPr>
        <w:t xml:space="preserve"> года не поступали.</w:t>
      </w:r>
    </w:p>
    <w:p w14:paraId="623E2E9D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</w:p>
    <w:p w14:paraId="3B5BF650" w14:textId="77777777" w:rsidR="001433A2" w:rsidRPr="004E6DAF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4E6DAF">
        <w:rPr>
          <w:sz w:val="30"/>
          <w:szCs w:val="30"/>
        </w:rPr>
        <w:t>ЛИЧНЫЕ ПРИЕМЫ</w:t>
      </w:r>
    </w:p>
    <w:p w14:paraId="520537AC" w14:textId="77777777" w:rsidR="001433A2" w:rsidRPr="004E6DAF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</w:p>
    <w:p w14:paraId="2D35AECE" w14:textId="77777777" w:rsidR="001433A2" w:rsidRPr="00FD034D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FD034D">
        <w:rPr>
          <w:sz w:val="30"/>
          <w:szCs w:val="30"/>
        </w:rPr>
        <w:t>Личные приемы граждан и представителей юридических лиц, в том числе выездные, проводятся в соответствии с утвержденными председателями исполнительных комитетов графиками. Организована предварительная запись на прием.</w:t>
      </w:r>
    </w:p>
    <w:p w14:paraId="7F7FEF32" w14:textId="0EB3A921" w:rsidR="001433A2" w:rsidRPr="00FD034D" w:rsidRDefault="001433A2" w:rsidP="001433A2">
      <w:pPr>
        <w:tabs>
          <w:tab w:val="right" w:pos="9355"/>
        </w:tabs>
        <w:spacing w:line="320" w:lineRule="exact"/>
        <w:ind w:firstLine="709"/>
        <w:jc w:val="both"/>
        <w:rPr>
          <w:rFonts w:eastAsia="Calibri"/>
          <w:sz w:val="30"/>
          <w:szCs w:val="30"/>
        </w:rPr>
      </w:pPr>
      <w:r w:rsidRPr="00FD034D">
        <w:rPr>
          <w:rFonts w:eastAsia="Calibri"/>
          <w:sz w:val="30"/>
          <w:szCs w:val="30"/>
        </w:rPr>
        <w:t xml:space="preserve">Гражданам предоставлена возможность предварительной записи на прием к руководству райисполкома в приемной председателя райисполкома ежедневно с 8.00 до </w:t>
      </w:r>
      <w:r>
        <w:rPr>
          <w:rFonts w:eastAsia="Calibri"/>
          <w:sz w:val="30"/>
          <w:szCs w:val="30"/>
        </w:rPr>
        <w:t xml:space="preserve">13.00 и с 14.00 до </w:t>
      </w:r>
      <w:r w:rsidRPr="00FD034D">
        <w:rPr>
          <w:rFonts w:eastAsia="Calibri"/>
          <w:sz w:val="30"/>
          <w:szCs w:val="30"/>
        </w:rPr>
        <w:t>1</w:t>
      </w:r>
      <w:r>
        <w:rPr>
          <w:rFonts w:eastAsia="Calibri"/>
          <w:sz w:val="30"/>
          <w:szCs w:val="30"/>
        </w:rPr>
        <w:t>7</w:t>
      </w:r>
      <w:r w:rsidRPr="00FD034D">
        <w:rPr>
          <w:rFonts w:eastAsia="Calibri"/>
          <w:sz w:val="30"/>
          <w:szCs w:val="30"/>
        </w:rPr>
        <w:t xml:space="preserve">.00 по </w:t>
      </w:r>
      <w:r w:rsidR="00C24C54">
        <w:rPr>
          <w:rFonts w:eastAsia="Calibri"/>
          <w:sz w:val="30"/>
          <w:szCs w:val="30"/>
        </w:rPr>
        <w:t xml:space="preserve">                            </w:t>
      </w:r>
      <w:r w:rsidRPr="00FD034D">
        <w:rPr>
          <w:rFonts w:eastAsia="Calibri"/>
          <w:sz w:val="30"/>
          <w:szCs w:val="30"/>
        </w:rPr>
        <w:t xml:space="preserve">телефону </w:t>
      </w:r>
      <w:r>
        <w:rPr>
          <w:rFonts w:eastAsia="Calibri"/>
          <w:sz w:val="30"/>
          <w:szCs w:val="30"/>
        </w:rPr>
        <w:t>3</w:t>
      </w:r>
      <w:r w:rsidRPr="00FD034D">
        <w:rPr>
          <w:rFonts w:eastAsia="Calibri"/>
          <w:sz w:val="30"/>
          <w:szCs w:val="30"/>
        </w:rPr>
        <w:t xml:space="preserve"> 10 </w:t>
      </w:r>
      <w:r>
        <w:rPr>
          <w:rFonts w:eastAsia="Calibri"/>
          <w:sz w:val="30"/>
          <w:szCs w:val="30"/>
        </w:rPr>
        <w:t>14</w:t>
      </w:r>
      <w:r w:rsidRPr="00FD034D">
        <w:rPr>
          <w:rFonts w:eastAsia="Calibri"/>
          <w:sz w:val="30"/>
          <w:szCs w:val="30"/>
        </w:rPr>
        <w:t xml:space="preserve">. </w:t>
      </w:r>
    </w:p>
    <w:p w14:paraId="6A08539D" w14:textId="77777777" w:rsidR="001433A2" w:rsidRPr="00FD034D" w:rsidRDefault="001433A2" w:rsidP="001433A2">
      <w:pPr>
        <w:tabs>
          <w:tab w:val="right" w:pos="9355"/>
        </w:tabs>
        <w:spacing w:line="320" w:lineRule="exact"/>
        <w:ind w:firstLine="709"/>
        <w:jc w:val="both"/>
        <w:rPr>
          <w:rFonts w:eastAsia="Calibri"/>
          <w:sz w:val="30"/>
          <w:szCs w:val="30"/>
        </w:rPr>
      </w:pPr>
      <w:r w:rsidRPr="00FD034D">
        <w:rPr>
          <w:rFonts w:eastAsia="Calibri"/>
          <w:sz w:val="30"/>
          <w:szCs w:val="30"/>
        </w:rPr>
        <w:t>В первом квартале руководством райисполкома проводились личные приемы граждан и юридических лиц, в том числе выездные приемы.</w:t>
      </w:r>
    </w:p>
    <w:p w14:paraId="5C7C9104" w14:textId="77777777" w:rsidR="001433A2" w:rsidRDefault="001433A2" w:rsidP="001433A2">
      <w:pPr>
        <w:pStyle w:val="210"/>
        <w:shd w:val="clear" w:color="auto" w:fill="auto"/>
        <w:spacing w:after="0" w:line="320" w:lineRule="exact"/>
        <w:ind w:firstLine="709"/>
        <w:rPr>
          <w:rFonts w:eastAsia="Calibri"/>
          <w:sz w:val="30"/>
          <w:szCs w:val="30"/>
        </w:rPr>
      </w:pPr>
      <w:r w:rsidRPr="00FD034D">
        <w:rPr>
          <w:rFonts w:eastAsia="Calibri"/>
          <w:sz w:val="30"/>
          <w:szCs w:val="30"/>
        </w:rPr>
        <w:t>Количество граждан, принятых на личных приемах руководством райисполкома в первом квартале 202</w:t>
      </w:r>
      <w:r>
        <w:rPr>
          <w:rFonts w:eastAsia="Calibri"/>
          <w:sz w:val="30"/>
          <w:szCs w:val="30"/>
        </w:rPr>
        <w:t>5</w:t>
      </w:r>
      <w:r w:rsidRPr="00FD034D">
        <w:rPr>
          <w:rFonts w:eastAsia="Calibri"/>
          <w:sz w:val="30"/>
          <w:szCs w:val="30"/>
        </w:rPr>
        <w:t xml:space="preserve"> года – 1</w:t>
      </w:r>
      <w:r>
        <w:rPr>
          <w:rFonts w:eastAsia="Calibri"/>
          <w:sz w:val="30"/>
          <w:szCs w:val="30"/>
        </w:rPr>
        <w:t>7</w:t>
      </w:r>
      <w:r w:rsidRPr="00FD034D">
        <w:rPr>
          <w:rFonts w:eastAsia="Calibri"/>
          <w:sz w:val="30"/>
          <w:szCs w:val="30"/>
        </w:rPr>
        <w:t xml:space="preserve"> (1</w:t>
      </w:r>
      <w:r>
        <w:rPr>
          <w:rFonts w:eastAsia="Calibri"/>
          <w:sz w:val="30"/>
          <w:szCs w:val="30"/>
        </w:rPr>
        <w:t>5</w:t>
      </w:r>
      <w:r w:rsidRPr="00FD034D">
        <w:rPr>
          <w:rFonts w:eastAsia="Calibri"/>
          <w:sz w:val="30"/>
          <w:szCs w:val="30"/>
        </w:rPr>
        <w:t xml:space="preserve"> – на приемах в первом квартале 202</w:t>
      </w:r>
      <w:r>
        <w:rPr>
          <w:rFonts w:eastAsia="Calibri"/>
          <w:sz w:val="30"/>
          <w:szCs w:val="30"/>
        </w:rPr>
        <w:t>4</w:t>
      </w:r>
      <w:r w:rsidRPr="00FD034D">
        <w:rPr>
          <w:rFonts w:eastAsia="Calibri"/>
          <w:sz w:val="30"/>
          <w:szCs w:val="30"/>
        </w:rPr>
        <w:t xml:space="preserve"> года), на выездн</w:t>
      </w:r>
      <w:r>
        <w:rPr>
          <w:rFonts w:eastAsia="Calibri"/>
          <w:sz w:val="30"/>
          <w:szCs w:val="30"/>
        </w:rPr>
        <w:t>ом приеме</w:t>
      </w:r>
      <w:r w:rsidRPr="00FD034D">
        <w:rPr>
          <w:rFonts w:eastAsia="Calibri"/>
          <w:sz w:val="30"/>
          <w:szCs w:val="30"/>
        </w:rPr>
        <w:t xml:space="preserve"> 1</w:t>
      </w:r>
      <w:r>
        <w:rPr>
          <w:rFonts w:eastAsia="Calibri"/>
          <w:sz w:val="30"/>
          <w:szCs w:val="30"/>
        </w:rPr>
        <w:t>0</w:t>
      </w:r>
      <w:r w:rsidRPr="00FD034D">
        <w:rPr>
          <w:rFonts w:eastAsia="Calibri"/>
          <w:sz w:val="30"/>
          <w:szCs w:val="30"/>
        </w:rPr>
        <w:t>.02.202</w:t>
      </w:r>
      <w:r>
        <w:rPr>
          <w:rFonts w:eastAsia="Calibri"/>
          <w:sz w:val="30"/>
          <w:szCs w:val="30"/>
        </w:rPr>
        <w:t>5</w:t>
      </w:r>
      <w:r w:rsidRPr="00FD034D">
        <w:rPr>
          <w:rFonts w:eastAsia="Calibri"/>
          <w:sz w:val="30"/>
          <w:szCs w:val="30"/>
        </w:rPr>
        <w:t xml:space="preserve"> – обращений не поступало, в первом квартале 202</w:t>
      </w:r>
      <w:r>
        <w:rPr>
          <w:rFonts w:eastAsia="Calibri"/>
          <w:sz w:val="30"/>
          <w:szCs w:val="30"/>
        </w:rPr>
        <w:t xml:space="preserve">4 года </w:t>
      </w:r>
      <w:r w:rsidRPr="00FD034D">
        <w:rPr>
          <w:rFonts w:eastAsia="Calibri"/>
          <w:sz w:val="30"/>
          <w:szCs w:val="30"/>
        </w:rPr>
        <w:t>– обращений не поступало</w:t>
      </w:r>
      <w:r>
        <w:rPr>
          <w:rFonts w:eastAsia="Calibri"/>
          <w:sz w:val="30"/>
          <w:szCs w:val="30"/>
        </w:rPr>
        <w:t>.</w:t>
      </w:r>
    </w:p>
    <w:p w14:paraId="31D41E45" w14:textId="77777777" w:rsidR="001433A2" w:rsidRPr="00FD034D" w:rsidRDefault="001433A2" w:rsidP="001433A2">
      <w:pPr>
        <w:pStyle w:val="210"/>
        <w:shd w:val="clear" w:color="auto" w:fill="auto"/>
        <w:spacing w:after="0" w:line="320" w:lineRule="exact"/>
        <w:ind w:firstLine="709"/>
        <w:rPr>
          <w:rStyle w:val="23"/>
          <w:color w:val="000000"/>
          <w:sz w:val="30"/>
          <w:szCs w:val="30"/>
        </w:rPr>
      </w:pPr>
      <w:r w:rsidRPr="00FD034D">
        <w:rPr>
          <w:rFonts w:eastAsia="Calibri"/>
          <w:sz w:val="30"/>
          <w:szCs w:val="30"/>
        </w:rPr>
        <w:t xml:space="preserve"> </w:t>
      </w:r>
      <w:r w:rsidRPr="00FD034D">
        <w:rPr>
          <w:sz w:val="30"/>
          <w:szCs w:val="30"/>
        </w:rPr>
        <w:t xml:space="preserve">Выездные приемы проводятся </w:t>
      </w:r>
      <w:r w:rsidRPr="00FD034D">
        <w:rPr>
          <w:rStyle w:val="23"/>
          <w:color w:val="000000"/>
          <w:sz w:val="30"/>
          <w:szCs w:val="30"/>
        </w:rPr>
        <w:t xml:space="preserve">регулярно, не реже одного раза в квартал.  </w:t>
      </w:r>
    </w:p>
    <w:p w14:paraId="319A1269" w14:textId="77777777" w:rsidR="001433A2" w:rsidRDefault="001433A2" w:rsidP="001433A2">
      <w:pPr>
        <w:pStyle w:val="210"/>
        <w:shd w:val="clear" w:color="auto" w:fill="auto"/>
        <w:spacing w:after="0" w:line="240" w:lineRule="auto"/>
        <w:ind w:firstLine="709"/>
        <w:rPr>
          <w:rStyle w:val="23"/>
          <w:color w:val="000000"/>
          <w:sz w:val="30"/>
          <w:szCs w:val="30"/>
        </w:rPr>
      </w:pPr>
      <w:r w:rsidRPr="00FD034D">
        <w:rPr>
          <w:rStyle w:val="23"/>
          <w:color w:val="000000"/>
          <w:sz w:val="30"/>
          <w:szCs w:val="30"/>
        </w:rPr>
        <w:t xml:space="preserve">На контроле </w:t>
      </w:r>
    </w:p>
    <w:p w14:paraId="7EC11BB6" w14:textId="77777777" w:rsidR="001433A2" w:rsidRDefault="001433A2" w:rsidP="001433A2">
      <w:pPr>
        <w:pStyle w:val="210"/>
        <w:shd w:val="clear" w:color="auto" w:fill="auto"/>
        <w:spacing w:after="0" w:line="240" w:lineRule="auto"/>
        <w:ind w:firstLine="709"/>
        <w:rPr>
          <w:rStyle w:val="23"/>
          <w:color w:val="000000"/>
          <w:sz w:val="30"/>
          <w:szCs w:val="30"/>
        </w:rPr>
      </w:pPr>
      <w:r w:rsidRPr="00FD034D">
        <w:rPr>
          <w:rStyle w:val="23"/>
          <w:color w:val="000000"/>
          <w:sz w:val="30"/>
          <w:szCs w:val="30"/>
        </w:rPr>
        <w:t xml:space="preserve">до </w:t>
      </w:r>
      <w:r>
        <w:rPr>
          <w:rStyle w:val="23"/>
          <w:color w:val="000000"/>
          <w:sz w:val="30"/>
          <w:szCs w:val="30"/>
        </w:rPr>
        <w:t>16</w:t>
      </w:r>
      <w:r w:rsidRPr="00FD034D">
        <w:rPr>
          <w:rStyle w:val="23"/>
          <w:color w:val="000000"/>
          <w:sz w:val="30"/>
          <w:szCs w:val="30"/>
        </w:rPr>
        <w:t>.</w:t>
      </w:r>
      <w:r>
        <w:rPr>
          <w:rStyle w:val="23"/>
          <w:color w:val="000000"/>
          <w:sz w:val="30"/>
          <w:szCs w:val="30"/>
        </w:rPr>
        <w:t>05</w:t>
      </w:r>
      <w:r w:rsidRPr="00FD034D">
        <w:rPr>
          <w:rStyle w:val="23"/>
          <w:color w:val="000000"/>
          <w:sz w:val="30"/>
          <w:szCs w:val="30"/>
        </w:rPr>
        <w:t>.202</w:t>
      </w:r>
      <w:r>
        <w:rPr>
          <w:rStyle w:val="23"/>
          <w:color w:val="000000"/>
          <w:sz w:val="30"/>
          <w:szCs w:val="30"/>
        </w:rPr>
        <w:t>5</w:t>
      </w:r>
      <w:r w:rsidRPr="00FD034D">
        <w:rPr>
          <w:rStyle w:val="23"/>
          <w:color w:val="000000"/>
          <w:sz w:val="30"/>
          <w:szCs w:val="30"/>
        </w:rPr>
        <w:t xml:space="preserve"> находится обращение жительницы </w:t>
      </w:r>
      <w:proofErr w:type="spellStart"/>
      <w:r w:rsidRPr="00FD034D">
        <w:rPr>
          <w:rStyle w:val="23"/>
          <w:color w:val="000000"/>
          <w:sz w:val="30"/>
          <w:szCs w:val="30"/>
        </w:rPr>
        <w:t>г.п</w:t>
      </w:r>
      <w:proofErr w:type="spellEnd"/>
      <w:r w:rsidRPr="00FD034D">
        <w:rPr>
          <w:rStyle w:val="23"/>
          <w:color w:val="000000"/>
          <w:sz w:val="30"/>
          <w:szCs w:val="30"/>
        </w:rPr>
        <w:t xml:space="preserve">. </w:t>
      </w:r>
      <w:proofErr w:type="spellStart"/>
      <w:r w:rsidRPr="00FD034D">
        <w:rPr>
          <w:rStyle w:val="23"/>
          <w:color w:val="000000"/>
          <w:sz w:val="30"/>
          <w:szCs w:val="30"/>
        </w:rPr>
        <w:t>Лынтупы</w:t>
      </w:r>
      <w:proofErr w:type="spellEnd"/>
      <w:r w:rsidRPr="00FD034D">
        <w:rPr>
          <w:rStyle w:val="23"/>
          <w:color w:val="000000"/>
          <w:sz w:val="30"/>
          <w:szCs w:val="30"/>
        </w:rPr>
        <w:t xml:space="preserve"> о необходимости ограждения кладбища около д. </w:t>
      </w:r>
      <w:proofErr w:type="spellStart"/>
      <w:r w:rsidRPr="00FD034D">
        <w:rPr>
          <w:rStyle w:val="23"/>
          <w:color w:val="000000"/>
          <w:sz w:val="30"/>
          <w:szCs w:val="30"/>
        </w:rPr>
        <w:t>Пешковцы</w:t>
      </w:r>
      <w:proofErr w:type="spellEnd"/>
      <w:r w:rsidRPr="00FD034D">
        <w:rPr>
          <w:rStyle w:val="23"/>
          <w:color w:val="000000"/>
          <w:sz w:val="30"/>
          <w:szCs w:val="30"/>
        </w:rPr>
        <w:t xml:space="preserve"> </w:t>
      </w:r>
      <w:proofErr w:type="spellStart"/>
      <w:r w:rsidRPr="00FD034D">
        <w:rPr>
          <w:rStyle w:val="23"/>
          <w:color w:val="000000"/>
          <w:sz w:val="30"/>
          <w:szCs w:val="30"/>
        </w:rPr>
        <w:t>Лынтупского</w:t>
      </w:r>
      <w:proofErr w:type="spellEnd"/>
      <w:r w:rsidRPr="00FD034D">
        <w:rPr>
          <w:rStyle w:val="23"/>
          <w:color w:val="000000"/>
          <w:sz w:val="30"/>
          <w:szCs w:val="30"/>
        </w:rPr>
        <w:t xml:space="preserve"> сельсовета, поступившее с выездного приема, состоявшегося 12 декабря 2023 г.</w:t>
      </w:r>
      <w:r>
        <w:rPr>
          <w:rStyle w:val="23"/>
          <w:color w:val="000000"/>
          <w:sz w:val="30"/>
          <w:szCs w:val="30"/>
        </w:rPr>
        <w:t>;</w:t>
      </w:r>
    </w:p>
    <w:p w14:paraId="5150FF97" w14:textId="77777777" w:rsidR="001433A2" w:rsidRDefault="001433A2" w:rsidP="001433A2">
      <w:pPr>
        <w:pStyle w:val="210"/>
        <w:shd w:val="clear" w:color="auto" w:fill="auto"/>
        <w:spacing w:after="0" w:line="240" w:lineRule="auto"/>
        <w:ind w:firstLine="709"/>
        <w:rPr>
          <w:rStyle w:val="23"/>
          <w:color w:val="000000"/>
          <w:sz w:val="30"/>
          <w:szCs w:val="30"/>
        </w:rPr>
      </w:pPr>
      <w:r w:rsidRPr="00FD034D">
        <w:rPr>
          <w:rStyle w:val="23"/>
          <w:color w:val="000000"/>
          <w:sz w:val="30"/>
          <w:szCs w:val="30"/>
        </w:rPr>
        <w:t xml:space="preserve">до </w:t>
      </w:r>
      <w:r>
        <w:rPr>
          <w:rStyle w:val="23"/>
          <w:color w:val="000000"/>
          <w:sz w:val="30"/>
          <w:szCs w:val="30"/>
        </w:rPr>
        <w:t>15</w:t>
      </w:r>
      <w:r w:rsidRPr="00FD034D">
        <w:rPr>
          <w:rStyle w:val="23"/>
          <w:color w:val="000000"/>
          <w:sz w:val="30"/>
          <w:szCs w:val="30"/>
        </w:rPr>
        <w:t>.</w:t>
      </w:r>
      <w:r>
        <w:rPr>
          <w:rStyle w:val="23"/>
          <w:color w:val="000000"/>
          <w:sz w:val="30"/>
          <w:szCs w:val="30"/>
        </w:rPr>
        <w:t>01</w:t>
      </w:r>
      <w:r w:rsidRPr="00FD034D">
        <w:rPr>
          <w:rStyle w:val="23"/>
          <w:color w:val="000000"/>
          <w:sz w:val="30"/>
          <w:szCs w:val="30"/>
        </w:rPr>
        <w:t>.202</w:t>
      </w:r>
      <w:r>
        <w:rPr>
          <w:rStyle w:val="23"/>
          <w:color w:val="000000"/>
          <w:sz w:val="30"/>
          <w:szCs w:val="30"/>
        </w:rPr>
        <w:t>6</w:t>
      </w:r>
      <w:r w:rsidRPr="00FD034D">
        <w:rPr>
          <w:rStyle w:val="23"/>
          <w:color w:val="000000"/>
          <w:sz w:val="30"/>
          <w:szCs w:val="30"/>
        </w:rPr>
        <w:t xml:space="preserve"> находится обращение </w:t>
      </w:r>
      <w:r>
        <w:rPr>
          <w:rStyle w:val="23"/>
          <w:color w:val="000000"/>
          <w:sz w:val="30"/>
          <w:szCs w:val="30"/>
        </w:rPr>
        <w:t xml:space="preserve">гражданина, проживающего на территории </w:t>
      </w:r>
      <w:proofErr w:type="spellStart"/>
      <w:r>
        <w:rPr>
          <w:rStyle w:val="23"/>
          <w:color w:val="000000"/>
          <w:sz w:val="30"/>
          <w:szCs w:val="30"/>
        </w:rPr>
        <w:t>Куропольского</w:t>
      </w:r>
      <w:proofErr w:type="spellEnd"/>
      <w:r>
        <w:rPr>
          <w:rStyle w:val="23"/>
          <w:color w:val="000000"/>
          <w:sz w:val="30"/>
          <w:szCs w:val="30"/>
        </w:rPr>
        <w:t xml:space="preserve"> сельсовета,</w:t>
      </w:r>
      <w:r w:rsidRPr="00FD034D">
        <w:rPr>
          <w:rStyle w:val="23"/>
          <w:color w:val="000000"/>
          <w:sz w:val="30"/>
          <w:szCs w:val="30"/>
        </w:rPr>
        <w:t xml:space="preserve"> </w:t>
      </w:r>
      <w:r w:rsidRPr="002A399A">
        <w:rPr>
          <w:sz w:val="30"/>
          <w:szCs w:val="30"/>
        </w:rPr>
        <w:t xml:space="preserve">о возможности выполнения работ по реконструкции системы отопления квартиры под электрообогрев в доме </w:t>
      </w:r>
      <w:r>
        <w:rPr>
          <w:sz w:val="30"/>
          <w:szCs w:val="30"/>
        </w:rPr>
        <w:t xml:space="preserve">                </w:t>
      </w:r>
      <w:r w:rsidRPr="002A399A">
        <w:rPr>
          <w:sz w:val="30"/>
          <w:szCs w:val="30"/>
        </w:rPr>
        <w:t xml:space="preserve">№ 35 по улице Центральной в </w:t>
      </w:r>
      <w:proofErr w:type="spellStart"/>
      <w:r w:rsidRPr="002A399A">
        <w:rPr>
          <w:sz w:val="30"/>
          <w:szCs w:val="30"/>
        </w:rPr>
        <w:t>аг</w:t>
      </w:r>
      <w:proofErr w:type="spellEnd"/>
      <w:r w:rsidRPr="002A399A">
        <w:rPr>
          <w:sz w:val="30"/>
          <w:szCs w:val="30"/>
        </w:rPr>
        <w:t xml:space="preserve">. </w:t>
      </w:r>
      <w:proofErr w:type="spellStart"/>
      <w:r w:rsidRPr="002A399A">
        <w:rPr>
          <w:sz w:val="30"/>
          <w:szCs w:val="30"/>
        </w:rPr>
        <w:t>Андроны</w:t>
      </w:r>
      <w:proofErr w:type="spellEnd"/>
      <w:r w:rsidRPr="002A399A">
        <w:rPr>
          <w:rStyle w:val="23"/>
          <w:color w:val="000000"/>
          <w:sz w:val="30"/>
          <w:szCs w:val="30"/>
        </w:rPr>
        <w:t>,</w:t>
      </w:r>
      <w:r w:rsidRPr="00FD034D">
        <w:rPr>
          <w:rStyle w:val="23"/>
          <w:color w:val="000000"/>
          <w:sz w:val="30"/>
          <w:szCs w:val="30"/>
        </w:rPr>
        <w:t xml:space="preserve"> поступившее с выездного приема, состоявшегося 1</w:t>
      </w:r>
      <w:r>
        <w:rPr>
          <w:rStyle w:val="23"/>
          <w:color w:val="000000"/>
          <w:sz w:val="30"/>
          <w:szCs w:val="30"/>
        </w:rPr>
        <w:t>6</w:t>
      </w:r>
      <w:r w:rsidRPr="00FD034D">
        <w:rPr>
          <w:rStyle w:val="23"/>
          <w:color w:val="000000"/>
          <w:sz w:val="30"/>
          <w:szCs w:val="30"/>
        </w:rPr>
        <w:t xml:space="preserve"> декабря 202</w:t>
      </w:r>
      <w:r>
        <w:rPr>
          <w:rStyle w:val="23"/>
          <w:color w:val="000000"/>
          <w:sz w:val="30"/>
          <w:szCs w:val="30"/>
        </w:rPr>
        <w:t>4</w:t>
      </w:r>
      <w:r w:rsidRPr="00FD034D">
        <w:rPr>
          <w:rStyle w:val="23"/>
          <w:color w:val="000000"/>
          <w:sz w:val="30"/>
          <w:szCs w:val="30"/>
        </w:rPr>
        <w:t xml:space="preserve"> г.</w:t>
      </w:r>
    </w:p>
    <w:p w14:paraId="2B6A220B" w14:textId="705048FF" w:rsidR="001433A2" w:rsidRPr="004E6DAF" w:rsidRDefault="001433A2" w:rsidP="001433A2">
      <w:pPr>
        <w:ind w:firstLine="709"/>
        <w:jc w:val="both"/>
      </w:pPr>
      <w:r w:rsidRPr="004E6DAF">
        <w:rPr>
          <w:sz w:val="30"/>
          <w:szCs w:val="30"/>
        </w:rPr>
        <w:t>В первом квартале 202</w:t>
      </w:r>
      <w:r>
        <w:rPr>
          <w:sz w:val="30"/>
          <w:szCs w:val="30"/>
        </w:rPr>
        <w:t>5</w:t>
      </w:r>
      <w:r w:rsidRPr="004E6DAF">
        <w:rPr>
          <w:sz w:val="30"/>
          <w:szCs w:val="30"/>
        </w:rPr>
        <w:t xml:space="preserve"> года руководство</w:t>
      </w:r>
      <w:r>
        <w:rPr>
          <w:sz w:val="30"/>
          <w:szCs w:val="30"/>
        </w:rPr>
        <w:t>м</w:t>
      </w:r>
      <w:r w:rsidRPr="004E6DAF">
        <w:rPr>
          <w:sz w:val="30"/>
          <w:szCs w:val="30"/>
        </w:rPr>
        <w:t xml:space="preserve"> райисполкома пров</w:t>
      </w:r>
      <w:r>
        <w:rPr>
          <w:sz w:val="30"/>
          <w:szCs w:val="30"/>
        </w:rPr>
        <w:t>е</w:t>
      </w:r>
      <w:r w:rsidRPr="004E6DAF">
        <w:rPr>
          <w:sz w:val="30"/>
          <w:szCs w:val="30"/>
        </w:rPr>
        <w:t>д</w:t>
      </w:r>
      <w:r>
        <w:rPr>
          <w:sz w:val="30"/>
          <w:szCs w:val="30"/>
        </w:rPr>
        <w:t>ено 5</w:t>
      </w:r>
      <w:r w:rsidRPr="004E6DAF">
        <w:rPr>
          <w:sz w:val="30"/>
          <w:szCs w:val="30"/>
        </w:rPr>
        <w:t xml:space="preserve"> встреч с населением по месту жительства, которые проходили в </w:t>
      </w:r>
      <w:r w:rsidRPr="004E6DAF">
        <w:rPr>
          <w:sz w:val="30"/>
          <w:szCs w:val="30"/>
        </w:rPr>
        <w:lastRenderedPageBreak/>
        <w:t>помещениях государственн</w:t>
      </w:r>
      <w:r w:rsidR="00342895">
        <w:rPr>
          <w:sz w:val="30"/>
          <w:szCs w:val="30"/>
        </w:rPr>
        <w:t>ого</w:t>
      </w:r>
      <w:r w:rsidRPr="004E6DAF">
        <w:rPr>
          <w:sz w:val="30"/>
          <w:szCs w:val="30"/>
        </w:rPr>
        <w:t xml:space="preserve"> учреждени</w:t>
      </w:r>
      <w:r w:rsidR="00342895">
        <w:rPr>
          <w:sz w:val="30"/>
          <w:szCs w:val="30"/>
        </w:rPr>
        <w:t>я</w:t>
      </w:r>
      <w:r w:rsidRPr="004E6DAF">
        <w:rPr>
          <w:sz w:val="30"/>
          <w:szCs w:val="30"/>
        </w:rPr>
        <w:t xml:space="preserve"> образования «Средняя школа   № 3 г. Поставы», концертного зала Поставской детской школы искусств </w:t>
      </w:r>
      <w:r>
        <w:rPr>
          <w:sz w:val="30"/>
          <w:szCs w:val="30"/>
        </w:rPr>
        <w:t xml:space="preserve">  </w:t>
      </w:r>
      <w:r w:rsidRPr="004E6DAF">
        <w:rPr>
          <w:sz w:val="30"/>
          <w:szCs w:val="30"/>
        </w:rPr>
        <w:t>им. А.</w:t>
      </w:r>
      <w:r>
        <w:rPr>
          <w:sz w:val="30"/>
          <w:szCs w:val="30"/>
        </w:rPr>
        <w:t xml:space="preserve"> </w:t>
      </w:r>
      <w:proofErr w:type="spellStart"/>
      <w:r w:rsidRPr="004E6DAF">
        <w:rPr>
          <w:sz w:val="30"/>
          <w:szCs w:val="30"/>
        </w:rPr>
        <w:t>Тызенгауза</w:t>
      </w:r>
      <w:proofErr w:type="spellEnd"/>
      <w:r w:rsidRPr="004E6DAF">
        <w:rPr>
          <w:sz w:val="30"/>
          <w:szCs w:val="30"/>
        </w:rPr>
        <w:t>, в Поставском районном Доме культуры. В первом квартале 202</w:t>
      </w:r>
      <w:r>
        <w:rPr>
          <w:sz w:val="30"/>
          <w:szCs w:val="30"/>
        </w:rPr>
        <w:t>5</w:t>
      </w:r>
      <w:r w:rsidRPr="004E6DAF">
        <w:rPr>
          <w:sz w:val="30"/>
          <w:szCs w:val="30"/>
        </w:rPr>
        <w:t xml:space="preserve"> года</w:t>
      </w:r>
      <w:r>
        <w:rPr>
          <w:sz w:val="30"/>
          <w:szCs w:val="30"/>
        </w:rPr>
        <w:t xml:space="preserve"> на </w:t>
      </w:r>
      <w:r w:rsidRPr="004E6DAF">
        <w:rPr>
          <w:sz w:val="30"/>
          <w:szCs w:val="30"/>
        </w:rPr>
        <w:t>встреч</w:t>
      </w:r>
      <w:r>
        <w:rPr>
          <w:sz w:val="30"/>
          <w:szCs w:val="30"/>
        </w:rPr>
        <w:t>ах</w:t>
      </w:r>
      <w:r w:rsidRPr="004E6DAF">
        <w:rPr>
          <w:sz w:val="30"/>
          <w:szCs w:val="30"/>
        </w:rPr>
        <w:t xml:space="preserve"> с населением по месту жительства</w:t>
      </w:r>
      <w:r>
        <w:rPr>
          <w:sz w:val="30"/>
          <w:szCs w:val="30"/>
        </w:rPr>
        <w:t xml:space="preserve"> обращений не поступало</w:t>
      </w:r>
      <w:r w:rsidRPr="004E6DAF">
        <w:rPr>
          <w:sz w:val="30"/>
          <w:szCs w:val="30"/>
        </w:rPr>
        <w:t xml:space="preserve">.  </w:t>
      </w:r>
    </w:p>
    <w:p w14:paraId="21A8BFD6" w14:textId="77777777" w:rsidR="001433A2" w:rsidRDefault="001433A2" w:rsidP="001433A2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Руководством сельисполкомов района в первом квартале 2025 года проведено 114 личных приемов и 33 выездных приемов. На личных приемах поступило 4 обращения, что составило 66,7% от количества поступивших обращений в первом квартале 2024 года. На выездных приемах в первом квартале 2025 года к руководству сельисполкомов обращений не поступало, 2 обращения было в первом квартале 2024 года. </w:t>
      </w:r>
    </w:p>
    <w:p w14:paraId="61D4454A" w14:textId="77777777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</w:p>
    <w:p w14:paraId="27730BD7" w14:textId="77777777" w:rsidR="001433A2" w:rsidRPr="0068241D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68241D">
        <w:rPr>
          <w:sz w:val="30"/>
          <w:szCs w:val="30"/>
        </w:rPr>
        <w:t>ПРЯМЫЕ ТЕЛЕФОННЫЕ ЛИНИИ</w:t>
      </w:r>
    </w:p>
    <w:p w14:paraId="0399F66D" w14:textId="77777777" w:rsidR="001433A2" w:rsidRPr="0068241D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</w:p>
    <w:p w14:paraId="448F535E" w14:textId="2F725FDF" w:rsidR="001433A2" w:rsidRPr="00A36090" w:rsidRDefault="001433A2" w:rsidP="001433A2">
      <w:pPr>
        <w:pStyle w:val="210"/>
        <w:shd w:val="clear" w:color="auto" w:fill="auto"/>
        <w:spacing w:after="0" w:line="240" w:lineRule="auto"/>
        <w:ind w:firstLine="709"/>
        <w:rPr>
          <w:sz w:val="30"/>
          <w:szCs w:val="30"/>
        </w:rPr>
      </w:pPr>
      <w:r w:rsidRPr="00A36090">
        <w:rPr>
          <w:color w:val="000000"/>
          <w:sz w:val="30"/>
          <w:szCs w:val="30"/>
        </w:rPr>
        <w:t>В районе организовано проведение прямых телефонных линий как с руководством райисполкома, так и с руководством сельисполкомов, структурных подразделений райисполкома.</w:t>
      </w:r>
      <w:r w:rsidRPr="00A36090">
        <w:rPr>
          <w:sz w:val="30"/>
          <w:szCs w:val="30"/>
        </w:rPr>
        <w:t xml:space="preserve"> Согласно графику, утвержденному председателем райисполкома, прямые телефонные линии проводились в организациях, оказывающих услуги населению, руководителями филиалов Поставское дорожное ремонтно-строительное управление № 132 </w:t>
      </w:r>
      <w:bookmarkStart w:id="1" w:name="_Hlk195083006"/>
      <w:r w:rsidRPr="00A36090">
        <w:rPr>
          <w:sz w:val="30"/>
          <w:szCs w:val="30"/>
        </w:rPr>
        <w:t>КУП «</w:t>
      </w:r>
      <w:proofErr w:type="spellStart"/>
      <w:r w:rsidRPr="00A36090">
        <w:rPr>
          <w:sz w:val="30"/>
          <w:szCs w:val="30"/>
        </w:rPr>
        <w:t>Витебскоблдорстрой</w:t>
      </w:r>
      <w:proofErr w:type="spellEnd"/>
      <w:r w:rsidRPr="00A36090">
        <w:rPr>
          <w:sz w:val="30"/>
          <w:szCs w:val="30"/>
        </w:rPr>
        <w:t xml:space="preserve">», Дорожно-эксплуатационное управление № 33 </w:t>
      </w:r>
      <w:r w:rsidR="0043577B">
        <w:rPr>
          <w:sz w:val="30"/>
          <w:szCs w:val="30"/>
        </w:rPr>
        <w:t>республиканского унитарного предприятия</w:t>
      </w:r>
      <w:r w:rsidRPr="00A36090">
        <w:rPr>
          <w:sz w:val="30"/>
          <w:szCs w:val="30"/>
        </w:rPr>
        <w:t xml:space="preserve"> «</w:t>
      </w:r>
      <w:proofErr w:type="spellStart"/>
      <w:r w:rsidRPr="00A36090">
        <w:rPr>
          <w:sz w:val="30"/>
          <w:szCs w:val="30"/>
        </w:rPr>
        <w:t>Витебскавтодор</w:t>
      </w:r>
      <w:proofErr w:type="spellEnd"/>
      <w:r w:rsidRPr="00A36090">
        <w:rPr>
          <w:sz w:val="30"/>
          <w:szCs w:val="30"/>
        </w:rPr>
        <w:t xml:space="preserve">», УП ЖКХ Поставского района, Поставского филиала областного </w:t>
      </w:r>
      <w:r w:rsidR="0043577B">
        <w:rPr>
          <w:sz w:val="30"/>
          <w:szCs w:val="30"/>
        </w:rPr>
        <w:t xml:space="preserve">унитарного предприятия </w:t>
      </w:r>
      <w:r w:rsidRPr="00A36090">
        <w:rPr>
          <w:sz w:val="30"/>
          <w:szCs w:val="30"/>
        </w:rPr>
        <w:t>по обеспечению топливом «</w:t>
      </w:r>
      <w:proofErr w:type="spellStart"/>
      <w:r w:rsidRPr="00A36090">
        <w:rPr>
          <w:sz w:val="30"/>
          <w:szCs w:val="30"/>
        </w:rPr>
        <w:t>Витебскоблтоп</w:t>
      </w:r>
      <w:proofErr w:type="spellEnd"/>
      <w:r w:rsidRPr="00A36090">
        <w:rPr>
          <w:sz w:val="30"/>
          <w:szCs w:val="30"/>
        </w:rPr>
        <w:t>», КУП «Поставский РКБО», Поставского участка филиала «</w:t>
      </w:r>
      <w:proofErr w:type="spellStart"/>
      <w:r w:rsidRPr="00A36090">
        <w:rPr>
          <w:sz w:val="30"/>
          <w:szCs w:val="30"/>
        </w:rPr>
        <w:t>Докшицыводоканал</w:t>
      </w:r>
      <w:proofErr w:type="spellEnd"/>
      <w:r w:rsidRPr="00A36090">
        <w:rPr>
          <w:sz w:val="30"/>
          <w:szCs w:val="30"/>
        </w:rPr>
        <w:t xml:space="preserve">» </w:t>
      </w:r>
      <w:r w:rsidR="00342895">
        <w:rPr>
          <w:sz w:val="30"/>
          <w:szCs w:val="30"/>
        </w:rPr>
        <w:t>унитарного предприятия</w:t>
      </w:r>
      <w:r w:rsidRPr="00A36090">
        <w:rPr>
          <w:sz w:val="30"/>
          <w:szCs w:val="30"/>
        </w:rPr>
        <w:t xml:space="preserve"> «</w:t>
      </w:r>
      <w:proofErr w:type="spellStart"/>
      <w:r w:rsidRPr="00A36090">
        <w:rPr>
          <w:sz w:val="30"/>
          <w:szCs w:val="30"/>
        </w:rPr>
        <w:t>Витебскоблводоканал</w:t>
      </w:r>
      <w:proofErr w:type="spellEnd"/>
      <w:r>
        <w:rPr>
          <w:sz w:val="30"/>
          <w:szCs w:val="30"/>
        </w:rPr>
        <w:t>»</w:t>
      </w:r>
      <w:r w:rsidRPr="00A36090">
        <w:rPr>
          <w:sz w:val="30"/>
          <w:szCs w:val="30"/>
        </w:rPr>
        <w:t>.</w:t>
      </w:r>
    </w:p>
    <w:bookmarkEnd w:id="1"/>
    <w:p w14:paraId="497E1796" w14:textId="77777777" w:rsidR="001433A2" w:rsidRPr="00A36090" w:rsidRDefault="001433A2" w:rsidP="001433A2">
      <w:pPr>
        <w:pStyle w:val="210"/>
        <w:shd w:val="clear" w:color="auto" w:fill="auto"/>
        <w:spacing w:after="0" w:line="240" w:lineRule="auto"/>
        <w:ind w:firstLine="709"/>
        <w:rPr>
          <w:color w:val="000000"/>
          <w:sz w:val="30"/>
          <w:szCs w:val="30"/>
        </w:rPr>
      </w:pPr>
      <w:r w:rsidRPr="00A36090">
        <w:rPr>
          <w:color w:val="000000"/>
          <w:sz w:val="30"/>
          <w:szCs w:val="30"/>
        </w:rPr>
        <w:t>Еженедельно (по субботам) граждане из любого населенного пункта могут напрямую задать вопрос руководству райисполкома и сельисполкомов района.</w:t>
      </w:r>
    </w:p>
    <w:p w14:paraId="055BB88D" w14:textId="5A1F3DA7" w:rsidR="001433A2" w:rsidRPr="00A36090" w:rsidRDefault="001433A2" w:rsidP="001433A2">
      <w:pPr>
        <w:ind w:firstLine="709"/>
        <w:jc w:val="both"/>
        <w:rPr>
          <w:color w:val="000000"/>
          <w:sz w:val="30"/>
          <w:szCs w:val="30"/>
        </w:rPr>
      </w:pPr>
      <w:r w:rsidRPr="00A36090">
        <w:rPr>
          <w:color w:val="000000"/>
          <w:sz w:val="30"/>
          <w:szCs w:val="30"/>
        </w:rPr>
        <w:t>Всего в первом квартале 202</w:t>
      </w:r>
      <w:r>
        <w:rPr>
          <w:color w:val="000000"/>
          <w:sz w:val="30"/>
          <w:szCs w:val="30"/>
        </w:rPr>
        <w:t>5</w:t>
      </w:r>
      <w:r w:rsidRPr="00A36090">
        <w:rPr>
          <w:color w:val="000000"/>
          <w:sz w:val="30"/>
          <w:szCs w:val="30"/>
        </w:rPr>
        <w:t xml:space="preserve"> года проведено с руководством райисполкома 13 прямых телефонных линий, в том числе председателем райисполкома – 2, поступило 1</w:t>
      </w:r>
      <w:r>
        <w:rPr>
          <w:color w:val="000000"/>
          <w:sz w:val="30"/>
          <w:szCs w:val="30"/>
        </w:rPr>
        <w:t>0</w:t>
      </w:r>
      <w:r w:rsidRPr="00A36090">
        <w:rPr>
          <w:color w:val="000000"/>
          <w:sz w:val="30"/>
          <w:szCs w:val="30"/>
        </w:rPr>
        <w:t xml:space="preserve"> обращений (1</w:t>
      </w:r>
      <w:r>
        <w:rPr>
          <w:color w:val="000000"/>
          <w:sz w:val="30"/>
          <w:szCs w:val="30"/>
        </w:rPr>
        <w:t>5</w:t>
      </w:r>
      <w:r w:rsidRPr="00A36090">
        <w:rPr>
          <w:color w:val="000000"/>
          <w:sz w:val="30"/>
          <w:szCs w:val="30"/>
        </w:rPr>
        <w:t xml:space="preserve"> обращений было в первом квартале 202</w:t>
      </w:r>
      <w:r>
        <w:rPr>
          <w:color w:val="000000"/>
          <w:sz w:val="30"/>
          <w:szCs w:val="30"/>
        </w:rPr>
        <w:t>4</w:t>
      </w:r>
      <w:r w:rsidRPr="00A36090">
        <w:rPr>
          <w:color w:val="000000"/>
          <w:sz w:val="30"/>
          <w:szCs w:val="30"/>
        </w:rPr>
        <w:t xml:space="preserve"> года), в том числе к председателю райисполкома </w:t>
      </w:r>
      <w:r w:rsidRPr="00A36090">
        <w:rPr>
          <w:sz w:val="30"/>
          <w:szCs w:val="30"/>
        </w:rPr>
        <w:t xml:space="preserve">– </w:t>
      </w:r>
      <w:r w:rsidR="002F4549">
        <w:rPr>
          <w:sz w:val="30"/>
          <w:szCs w:val="30"/>
        </w:rPr>
        <w:t xml:space="preserve">                                  </w:t>
      </w:r>
      <w:r>
        <w:rPr>
          <w:sz w:val="30"/>
          <w:szCs w:val="30"/>
        </w:rPr>
        <w:t>7</w:t>
      </w:r>
      <w:r w:rsidRPr="00A36090">
        <w:rPr>
          <w:sz w:val="30"/>
          <w:szCs w:val="30"/>
        </w:rPr>
        <w:t xml:space="preserve"> обращений (</w:t>
      </w:r>
      <w:r>
        <w:rPr>
          <w:color w:val="000000"/>
          <w:sz w:val="30"/>
          <w:szCs w:val="30"/>
        </w:rPr>
        <w:t>9</w:t>
      </w:r>
      <w:r w:rsidRPr="00A36090">
        <w:rPr>
          <w:color w:val="000000"/>
          <w:sz w:val="30"/>
          <w:szCs w:val="30"/>
        </w:rPr>
        <w:t xml:space="preserve"> обращений было в первом квартале   202</w:t>
      </w:r>
      <w:r>
        <w:rPr>
          <w:color w:val="000000"/>
          <w:sz w:val="30"/>
          <w:szCs w:val="30"/>
        </w:rPr>
        <w:t>4</w:t>
      </w:r>
      <w:r w:rsidRPr="00A36090">
        <w:rPr>
          <w:color w:val="000000"/>
          <w:sz w:val="30"/>
          <w:szCs w:val="30"/>
        </w:rPr>
        <w:t xml:space="preserve"> года). </w:t>
      </w:r>
    </w:p>
    <w:p w14:paraId="2AC3B1A5" w14:textId="663E1ED4" w:rsidR="001433A2" w:rsidRPr="00A36090" w:rsidRDefault="001433A2" w:rsidP="001433A2">
      <w:pPr>
        <w:ind w:firstLine="709"/>
        <w:jc w:val="both"/>
        <w:rPr>
          <w:color w:val="000000"/>
          <w:sz w:val="30"/>
          <w:szCs w:val="30"/>
        </w:rPr>
      </w:pPr>
      <w:r w:rsidRPr="00A36090">
        <w:rPr>
          <w:color w:val="000000"/>
          <w:sz w:val="30"/>
          <w:szCs w:val="30"/>
        </w:rPr>
        <w:t>За период с января по март 202</w:t>
      </w:r>
      <w:r>
        <w:rPr>
          <w:color w:val="000000"/>
          <w:sz w:val="30"/>
          <w:szCs w:val="30"/>
        </w:rPr>
        <w:t>5</w:t>
      </w:r>
      <w:r w:rsidRPr="00A36090">
        <w:rPr>
          <w:color w:val="000000"/>
          <w:sz w:val="30"/>
          <w:szCs w:val="30"/>
        </w:rPr>
        <w:t xml:space="preserve"> года в райисполком направлено </w:t>
      </w:r>
      <w:r>
        <w:rPr>
          <w:color w:val="000000"/>
          <w:sz w:val="30"/>
          <w:szCs w:val="30"/>
        </w:rPr>
        <w:t xml:space="preserve">Витебским областным исполнительным комитетом </w:t>
      </w:r>
      <w:r w:rsidRPr="00A36090">
        <w:rPr>
          <w:color w:val="000000"/>
          <w:sz w:val="30"/>
          <w:szCs w:val="30"/>
        </w:rPr>
        <w:t>1 обращение для рассмотрения, поступившее на прямую телефонную линию</w:t>
      </w:r>
      <w:r>
        <w:rPr>
          <w:color w:val="000000"/>
          <w:sz w:val="30"/>
          <w:szCs w:val="30"/>
        </w:rPr>
        <w:t xml:space="preserve"> в Министерство жилищно-коммунального хозяйства Республики Беларусь</w:t>
      </w:r>
      <w:r w:rsidR="00342895">
        <w:rPr>
          <w:color w:val="000000"/>
          <w:sz w:val="30"/>
          <w:szCs w:val="30"/>
        </w:rPr>
        <w:t>,</w:t>
      </w:r>
      <w:r w:rsidRPr="00A36090">
        <w:rPr>
          <w:color w:val="000000"/>
          <w:sz w:val="30"/>
          <w:szCs w:val="30"/>
        </w:rPr>
        <w:t xml:space="preserve"> </w:t>
      </w:r>
      <w:r>
        <w:rPr>
          <w:color w:val="000000"/>
          <w:sz w:val="30"/>
          <w:szCs w:val="30"/>
        </w:rPr>
        <w:t>з</w:t>
      </w:r>
      <w:r w:rsidRPr="00A36090">
        <w:rPr>
          <w:color w:val="000000"/>
          <w:sz w:val="30"/>
          <w:szCs w:val="30"/>
        </w:rPr>
        <w:t xml:space="preserve">а </w:t>
      </w:r>
      <w:r>
        <w:rPr>
          <w:color w:val="000000"/>
          <w:sz w:val="30"/>
          <w:szCs w:val="30"/>
        </w:rPr>
        <w:t xml:space="preserve">аналогичный </w:t>
      </w:r>
      <w:r w:rsidRPr="00A36090">
        <w:rPr>
          <w:color w:val="000000"/>
          <w:sz w:val="30"/>
          <w:szCs w:val="30"/>
        </w:rPr>
        <w:t xml:space="preserve">период 2024 года в райисполком </w:t>
      </w:r>
      <w:r>
        <w:rPr>
          <w:color w:val="000000"/>
          <w:sz w:val="30"/>
          <w:szCs w:val="30"/>
        </w:rPr>
        <w:t xml:space="preserve">было </w:t>
      </w:r>
      <w:r w:rsidRPr="00A36090">
        <w:rPr>
          <w:color w:val="000000"/>
          <w:sz w:val="30"/>
          <w:szCs w:val="30"/>
        </w:rPr>
        <w:t xml:space="preserve">направлено </w:t>
      </w:r>
      <w:r w:rsidR="002F4549">
        <w:rPr>
          <w:color w:val="000000"/>
          <w:sz w:val="30"/>
          <w:szCs w:val="30"/>
        </w:rPr>
        <w:t xml:space="preserve">                              </w:t>
      </w:r>
      <w:r w:rsidRPr="00A36090">
        <w:rPr>
          <w:color w:val="000000"/>
          <w:sz w:val="30"/>
          <w:szCs w:val="30"/>
        </w:rPr>
        <w:t xml:space="preserve">1 обращение для рассмотрения, поступившее на прямую телефонную линию начальника управления Департамента финансовых расследований </w:t>
      </w:r>
      <w:r w:rsidRPr="00A36090">
        <w:rPr>
          <w:color w:val="000000"/>
          <w:sz w:val="30"/>
          <w:szCs w:val="30"/>
        </w:rPr>
        <w:lastRenderedPageBreak/>
        <w:t xml:space="preserve">Комитета государственного контроля Республики Беларусь по Витебской области. </w:t>
      </w:r>
    </w:p>
    <w:p w14:paraId="3082D82A" w14:textId="77777777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A36090">
        <w:rPr>
          <w:sz w:val="30"/>
          <w:szCs w:val="30"/>
        </w:rPr>
        <w:t>В обращениях содержатся вопросы следующих тематик:</w:t>
      </w:r>
    </w:p>
    <w:p w14:paraId="26AB9934" w14:textId="44A1D4E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A36090">
        <w:rPr>
          <w:sz w:val="30"/>
          <w:szCs w:val="30"/>
        </w:rPr>
        <w:t>жилищный фонд и жилищно-коммунальное хозяйство – 4 обращения (</w:t>
      </w:r>
      <w:r>
        <w:rPr>
          <w:sz w:val="30"/>
          <w:szCs w:val="30"/>
        </w:rPr>
        <w:t>36</w:t>
      </w:r>
      <w:r w:rsidRPr="00A36090">
        <w:rPr>
          <w:sz w:val="30"/>
          <w:szCs w:val="30"/>
        </w:rPr>
        <w:t>,</w:t>
      </w:r>
      <w:r>
        <w:rPr>
          <w:sz w:val="30"/>
          <w:szCs w:val="30"/>
        </w:rPr>
        <w:t>4</w:t>
      </w:r>
      <w:r w:rsidRPr="00A36090">
        <w:rPr>
          <w:sz w:val="30"/>
          <w:szCs w:val="30"/>
        </w:rPr>
        <w:t xml:space="preserve">% от общего количества поступивших), </w:t>
      </w:r>
      <w:r>
        <w:rPr>
          <w:sz w:val="30"/>
          <w:szCs w:val="30"/>
        </w:rPr>
        <w:t>4</w:t>
      </w:r>
      <w:r w:rsidRPr="00A36090">
        <w:rPr>
          <w:sz w:val="30"/>
          <w:szCs w:val="30"/>
        </w:rPr>
        <w:t xml:space="preserve"> было в первом квартале </w:t>
      </w:r>
      <w:r w:rsidR="00DD212F">
        <w:rPr>
          <w:sz w:val="30"/>
          <w:szCs w:val="30"/>
        </w:rPr>
        <w:t xml:space="preserve">                  </w:t>
      </w:r>
      <w:r w:rsidRPr="00A36090">
        <w:rPr>
          <w:sz w:val="30"/>
          <w:szCs w:val="30"/>
        </w:rPr>
        <w:t>202</w:t>
      </w:r>
      <w:r>
        <w:rPr>
          <w:sz w:val="30"/>
          <w:szCs w:val="30"/>
        </w:rPr>
        <w:t>4</w:t>
      </w:r>
      <w:r w:rsidRPr="00A36090">
        <w:rPr>
          <w:sz w:val="30"/>
          <w:szCs w:val="30"/>
        </w:rPr>
        <w:t xml:space="preserve"> года;</w:t>
      </w:r>
    </w:p>
    <w:p w14:paraId="2021207B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здравоохранение – 2 обращения </w:t>
      </w:r>
      <w:r w:rsidRPr="00A36090">
        <w:rPr>
          <w:sz w:val="30"/>
          <w:szCs w:val="30"/>
        </w:rPr>
        <w:t>(</w:t>
      </w:r>
      <w:r>
        <w:rPr>
          <w:sz w:val="30"/>
          <w:szCs w:val="30"/>
        </w:rPr>
        <w:t>18</w:t>
      </w:r>
      <w:r w:rsidRPr="00A36090">
        <w:rPr>
          <w:sz w:val="30"/>
          <w:szCs w:val="30"/>
        </w:rPr>
        <w:t>,</w:t>
      </w:r>
      <w:r>
        <w:rPr>
          <w:sz w:val="30"/>
          <w:szCs w:val="30"/>
        </w:rPr>
        <w:t>2</w:t>
      </w:r>
      <w:r w:rsidRPr="00A36090">
        <w:rPr>
          <w:sz w:val="30"/>
          <w:szCs w:val="30"/>
        </w:rPr>
        <w:t>% от общего количества поступивших), в первом квартале 202</w:t>
      </w:r>
      <w:r>
        <w:rPr>
          <w:sz w:val="30"/>
          <w:szCs w:val="30"/>
        </w:rPr>
        <w:t>4</w:t>
      </w:r>
      <w:r w:rsidRPr="00A36090">
        <w:rPr>
          <w:sz w:val="30"/>
          <w:szCs w:val="30"/>
        </w:rPr>
        <w:t xml:space="preserve"> года</w:t>
      </w:r>
      <w:r>
        <w:rPr>
          <w:sz w:val="30"/>
          <w:szCs w:val="30"/>
        </w:rPr>
        <w:t xml:space="preserve"> обращений по данной тематике не было</w:t>
      </w:r>
      <w:r w:rsidRPr="00A36090">
        <w:rPr>
          <w:sz w:val="30"/>
          <w:szCs w:val="30"/>
        </w:rPr>
        <w:t>;</w:t>
      </w:r>
    </w:p>
    <w:p w14:paraId="31E7D830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2</w:t>
      </w:r>
      <w:r w:rsidRPr="00A36090">
        <w:rPr>
          <w:sz w:val="30"/>
          <w:szCs w:val="30"/>
        </w:rPr>
        <w:t xml:space="preserve"> обращения поступили по другим вопросам</w:t>
      </w:r>
      <w:r>
        <w:rPr>
          <w:sz w:val="30"/>
          <w:szCs w:val="30"/>
        </w:rPr>
        <w:t xml:space="preserve"> (18,2%), 4</w:t>
      </w:r>
      <w:r w:rsidRPr="00A36090">
        <w:rPr>
          <w:sz w:val="30"/>
          <w:szCs w:val="30"/>
        </w:rPr>
        <w:t xml:space="preserve"> было в первом квартале 202</w:t>
      </w:r>
      <w:r>
        <w:rPr>
          <w:sz w:val="30"/>
          <w:szCs w:val="30"/>
        </w:rPr>
        <w:t>4</w:t>
      </w:r>
      <w:r w:rsidRPr="00A36090">
        <w:rPr>
          <w:sz w:val="30"/>
          <w:szCs w:val="30"/>
        </w:rPr>
        <w:t xml:space="preserve"> года;</w:t>
      </w:r>
    </w:p>
    <w:p w14:paraId="265D8A8C" w14:textId="77777777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A36090">
        <w:rPr>
          <w:sz w:val="30"/>
          <w:szCs w:val="30"/>
        </w:rPr>
        <w:t>по 1 обращению – АПК, транспорт</w:t>
      </w:r>
      <w:r>
        <w:rPr>
          <w:sz w:val="30"/>
          <w:szCs w:val="30"/>
        </w:rPr>
        <w:t>,</w:t>
      </w:r>
      <w:r w:rsidRPr="00630D7E">
        <w:rPr>
          <w:sz w:val="30"/>
          <w:szCs w:val="30"/>
        </w:rPr>
        <w:t xml:space="preserve"> </w:t>
      </w:r>
      <w:r w:rsidRPr="00A36090">
        <w:rPr>
          <w:sz w:val="30"/>
          <w:szCs w:val="30"/>
        </w:rPr>
        <w:t>торговля (</w:t>
      </w:r>
      <w:r>
        <w:rPr>
          <w:sz w:val="30"/>
          <w:szCs w:val="30"/>
        </w:rPr>
        <w:t>9</w:t>
      </w:r>
      <w:r w:rsidRPr="00A36090">
        <w:rPr>
          <w:sz w:val="30"/>
          <w:szCs w:val="30"/>
        </w:rPr>
        <w:t>,</w:t>
      </w:r>
      <w:r>
        <w:rPr>
          <w:sz w:val="30"/>
          <w:szCs w:val="30"/>
        </w:rPr>
        <w:t>1</w:t>
      </w:r>
      <w:r w:rsidRPr="00A36090">
        <w:rPr>
          <w:sz w:val="30"/>
          <w:szCs w:val="30"/>
        </w:rPr>
        <w:t>%);</w:t>
      </w:r>
    </w:p>
    <w:p w14:paraId="6D98DFEB" w14:textId="22744CAF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(сокращение составило по вопросам </w:t>
      </w:r>
      <w:r w:rsidRPr="00A36090">
        <w:rPr>
          <w:sz w:val="30"/>
          <w:szCs w:val="30"/>
        </w:rPr>
        <w:t>транспорт</w:t>
      </w:r>
      <w:r>
        <w:rPr>
          <w:sz w:val="30"/>
          <w:szCs w:val="30"/>
        </w:rPr>
        <w:t>а</w:t>
      </w:r>
      <w:r w:rsidRPr="00A36090">
        <w:rPr>
          <w:sz w:val="30"/>
          <w:szCs w:val="30"/>
        </w:rPr>
        <w:t xml:space="preserve"> </w:t>
      </w:r>
      <w:r>
        <w:rPr>
          <w:sz w:val="30"/>
          <w:szCs w:val="30"/>
        </w:rPr>
        <w:t>-2</w:t>
      </w:r>
      <w:r w:rsidRPr="00A36090">
        <w:rPr>
          <w:sz w:val="30"/>
          <w:szCs w:val="30"/>
        </w:rPr>
        <w:t xml:space="preserve"> обращения </w:t>
      </w:r>
      <w:r>
        <w:rPr>
          <w:sz w:val="30"/>
          <w:szCs w:val="30"/>
        </w:rPr>
        <w:t>к уровню</w:t>
      </w:r>
      <w:r w:rsidRPr="00A36090">
        <w:rPr>
          <w:sz w:val="30"/>
          <w:szCs w:val="30"/>
        </w:rPr>
        <w:t xml:space="preserve"> перво</w:t>
      </w:r>
      <w:r>
        <w:rPr>
          <w:sz w:val="30"/>
          <w:szCs w:val="30"/>
        </w:rPr>
        <w:t>го</w:t>
      </w:r>
      <w:r w:rsidRPr="00A36090">
        <w:rPr>
          <w:sz w:val="30"/>
          <w:szCs w:val="30"/>
        </w:rPr>
        <w:t xml:space="preserve"> квартал</w:t>
      </w:r>
      <w:r>
        <w:rPr>
          <w:sz w:val="30"/>
          <w:szCs w:val="30"/>
        </w:rPr>
        <w:t>а</w:t>
      </w:r>
      <w:r w:rsidRPr="00A36090">
        <w:rPr>
          <w:sz w:val="30"/>
          <w:szCs w:val="30"/>
        </w:rPr>
        <w:t xml:space="preserve"> 202</w:t>
      </w:r>
      <w:r>
        <w:rPr>
          <w:sz w:val="30"/>
          <w:szCs w:val="30"/>
        </w:rPr>
        <w:t>4</w:t>
      </w:r>
      <w:r w:rsidRPr="00A36090">
        <w:rPr>
          <w:sz w:val="30"/>
          <w:szCs w:val="30"/>
        </w:rPr>
        <w:t xml:space="preserve"> года;</w:t>
      </w:r>
      <w:r>
        <w:rPr>
          <w:sz w:val="30"/>
          <w:szCs w:val="30"/>
        </w:rPr>
        <w:t xml:space="preserve"> </w:t>
      </w:r>
      <w:r w:rsidRPr="00A36090">
        <w:rPr>
          <w:sz w:val="30"/>
          <w:szCs w:val="30"/>
        </w:rPr>
        <w:t>торговл</w:t>
      </w:r>
      <w:r>
        <w:rPr>
          <w:sz w:val="30"/>
          <w:szCs w:val="30"/>
        </w:rPr>
        <w:t>и</w:t>
      </w:r>
      <w:r w:rsidRPr="00A36090">
        <w:rPr>
          <w:sz w:val="30"/>
          <w:szCs w:val="30"/>
        </w:rPr>
        <w:t xml:space="preserve"> </w:t>
      </w:r>
      <w:r>
        <w:rPr>
          <w:sz w:val="30"/>
          <w:szCs w:val="30"/>
        </w:rPr>
        <w:t>-1</w:t>
      </w:r>
      <w:r w:rsidRPr="00A36090">
        <w:rPr>
          <w:sz w:val="30"/>
          <w:szCs w:val="30"/>
        </w:rPr>
        <w:t xml:space="preserve"> обращени</w:t>
      </w:r>
      <w:r>
        <w:rPr>
          <w:sz w:val="30"/>
          <w:szCs w:val="30"/>
        </w:rPr>
        <w:t>е</w:t>
      </w:r>
      <w:r w:rsidRPr="00A36090">
        <w:rPr>
          <w:sz w:val="30"/>
          <w:szCs w:val="30"/>
        </w:rPr>
        <w:t xml:space="preserve"> </w:t>
      </w:r>
      <w:r>
        <w:rPr>
          <w:sz w:val="30"/>
          <w:szCs w:val="30"/>
        </w:rPr>
        <w:t>к уровню</w:t>
      </w:r>
      <w:r w:rsidRPr="00A36090">
        <w:rPr>
          <w:sz w:val="30"/>
          <w:szCs w:val="30"/>
        </w:rPr>
        <w:t xml:space="preserve"> перво</w:t>
      </w:r>
      <w:r>
        <w:rPr>
          <w:sz w:val="30"/>
          <w:szCs w:val="30"/>
        </w:rPr>
        <w:t>го</w:t>
      </w:r>
      <w:r w:rsidRPr="00A36090">
        <w:rPr>
          <w:sz w:val="30"/>
          <w:szCs w:val="30"/>
        </w:rPr>
        <w:t xml:space="preserve"> квартал</w:t>
      </w:r>
      <w:r>
        <w:rPr>
          <w:sz w:val="30"/>
          <w:szCs w:val="30"/>
        </w:rPr>
        <w:t>а</w:t>
      </w:r>
      <w:r w:rsidRPr="00A36090">
        <w:rPr>
          <w:sz w:val="30"/>
          <w:szCs w:val="30"/>
        </w:rPr>
        <w:t xml:space="preserve"> 202</w:t>
      </w:r>
      <w:r>
        <w:rPr>
          <w:sz w:val="30"/>
          <w:szCs w:val="30"/>
        </w:rPr>
        <w:t>4</w:t>
      </w:r>
      <w:r w:rsidRPr="00A36090">
        <w:rPr>
          <w:sz w:val="30"/>
          <w:szCs w:val="30"/>
        </w:rPr>
        <w:t xml:space="preserve"> года</w:t>
      </w:r>
      <w:r>
        <w:rPr>
          <w:sz w:val="30"/>
          <w:szCs w:val="30"/>
        </w:rPr>
        <w:t>).</w:t>
      </w:r>
    </w:p>
    <w:p w14:paraId="1CD32A04" w14:textId="305DD264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A36090">
        <w:rPr>
          <w:sz w:val="30"/>
          <w:szCs w:val="30"/>
        </w:rPr>
        <w:t xml:space="preserve">От жителей г. Поставы к руководству райисполкома поступило </w:t>
      </w:r>
      <w:r w:rsidR="00DD212F">
        <w:rPr>
          <w:sz w:val="30"/>
          <w:szCs w:val="30"/>
        </w:rPr>
        <w:t xml:space="preserve">                          </w:t>
      </w:r>
      <w:r>
        <w:rPr>
          <w:sz w:val="30"/>
          <w:szCs w:val="30"/>
        </w:rPr>
        <w:t>7</w:t>
      </w:r>
      <w:r w:rsidRPr="00A36090">
        <w:rPr>
          <w:sz w:val="30"/>
          <w:szCs w:val="30"/>
        </w:rPr>
        <w:t xml:space="preserve"> звонков (6</w:t>
      </w:r>
      <w:r>
        <w:rPr>
          <w:sz w:val="30"/>
          <w:szCs w:val="30"/>
        </w:rPr>
        <w:t>3</w:t>
      </w:r>
      <w:r w:rsidRPr="00A36090">
        <w:rPr>
          <w:sz w:val="30"/>
          <w:szCs w:val="30"/>
        </w:rPr>
        <w:t>,</w:t>
      </w:r>
      <w:r>
        <w:rPr>
          <w:sz w:val="30"/>
          <w:szCs w:val="30"/>
        </w:rPr>
        <w:t>6</w:t>
      </w:r>
      <w:r w:rsidRPr="00A36090">
        <w:rPr>
          <w:sz w:val="30"/>
          <w:szCs w:val="30"/>
        </w:rPr>
        <w:t>% от общего количества).</w:t>
      </w:r>
    </w:p>
    <w:p w14:paraId="6BFFA7CD" w14:textId="316A6C4A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A36090">
        <w:rPr>
          <w:sz w:val="30"/>
          <w:szCs w:val="30"/>
        </w:rPr>
        <w:t xml:space="preserve">От жителей, проживающих в сельской местности, поступило </w:t>
      </w:r>
      <w:r>
        <w:rPr>
          <w:sz w:val="30"/>
          <w:szCs w:val="30"/>
        </w:rPr>
        <w:t>4</w:t>
      </w:r>
      <w:r w:rsidRPr="00A36090">
        <w:rPr>
          <w:sz w:val="30"/>
          <w:szCs w:val="30"/>
        </w:rPr>
        <w:t xml:space="preserve"> звонк</w:t>
      </w:r>
      <w:r>
        <w:rPr>
          <w:sz w:val="30"/>
          <w:szCs w:val="30"/>
        </w:rPr>
        <w:t>а</w:t>
      </w:r>
      <w:r w:rsidRPr="00A36090">
        <w:rPr>
          <w:sz w:val="30"/>
          <w:szCs w:val="30"/>
        </w:rPr>
        <w:t xml:space="preserve"> (</w:t>
      </w:r>
      <w:r>
        <w:rPr>
          <w:sz w:val="30"/>
          <w:szCs w:val="30"/>
        </w:rPr>
        <w:t>мен</w:t>
      </w:r>
      <w:r w:rsidRPr="00A36090">
        <w:rPr>
          <w:sz w:val="30"/>
          <w:szCs w:val="30"/>
        </w:rPr>
        <w:t xml:space="preserve">ьше на </w:t>
      </w:r>
      <w:r>
        <w:rPr>
          <w:sz w:val="30"/>
          <w:szCs w:val="30"/>
        </w:rPr>
        <w:t>2</w:t>
      </w:r>
      <w:r w:rsidRPr="00A36090">
        <w:rPr>
          <w:sz w:val="30"/>
          <w:szCs w:val="30"/>
        </w:rPr>
        <w:t xml:space="preserve"> звонк</w:t>
      </w:r>
      <w:r>
        <w:rPr>
          <w:sz w:val="30"/>
          <w:szCs w:val="30"/>
        </w:rPr>
        <w:t>а в сравнении</w:t>
      </w:r>
      <w:r w:rsidRPr="00A36090">
        <w:rPr>
          <w:sz w:val="30"/>
          <w:szCs w:val="30"/>
        </w:rPr>
        <w:t xml:space="preserve"> с аналогичным периодом 202</w:t>
      </w:r>
      <w:r>
        <w:rPr>
          <w:sz w:val="30"/>
          <w:szCs w:val="30"/>
        </w:rPr>
        <w:t>4</w:t>
      </w:r>
      <w:r w:rsidRPr="00A36090">
        <w:rPr>
          <w:sz w:val="30"/>
          <w:szCs w:val="30"/>
        </w:rPr>
        <w:t xml:space="preserve"> года), в том числе от жителей </w:t>
      </w:r>
      <w:proofErr w:type="spellStart"/>
      <w:r w:rsidRPr="00A36090">
        <w:rPr>
          <w:sz w:val="30"/>
          <w:szCs w:val="30"/>
        </w:rPr>
        <w:t>Дуниловичского</w:t>
      </w:r>
      <w:proofErr w:type="spellEnd"/>
      <w:r w:rsidRPr="00A36090">
        <w:rPr>
          <w:sz w:val="30"/>
          <w:szCs w:val="30"/>
        </w:rPr>
        <w:t xml:space="preserve"> сельсовет</w:t>
      </w:r>
      <w:r>
        <w:rPr>
          <w:sz w:val="30"/>
          <w:szCs w:val="30"/>
        </w:rPr>
        <w:t>а</w:t>
      </w:r>
      <w:r w:rsidRPr="00A36090">
        <w:rPr>
          <w:sz w:val="30"/>
          <w:szCs w:val="30"/>
        </w:rPr>
        <w:t xml:space="preserve"> поступило 2 обращения, по </w:t>
      </w:r>
      <w:r w:rsidR="00DD212F">
        <w:rPr>
          <w:sz w:val="30"/>
          <w:szCs w:val="30"/>
        </w:rPr>
        <w:t xml:space="preserve">   </w:t>
      </w:r>
      <w:r w:rsidRPr="00A36090">
        <w:rPr>
          <w:sz w:val="30"/>
          <w:szCs w:val="30"/>
        </w:rPr>
        <w:t>1</w:t>
      </w:r>
      <w:r w:rsidR="00DD212F">
        <w:rPr>
          <w:sz w:val="30"/>
          <w:szCs w:val="30"/>
        </w:rPr>
        <w:t xml:space="preserve"> </w:t>
      </w:r>
      <w:r w:rsidRPr="00A36090">
        <w:rPr>
          <w:sz w:val="30"/>
          <w:szCs w:val="30"/>
        </w:rPr>
        <w:t xml:space="preserve">звонку – от жителей </w:t>
      </w:r>
      <w:proofErr w:type="spellStart"/>
      <w:r>
        <w:rPr>
          <w:sz w:val="30"/>
          <w:szCs w:val="30"/>
        </w:rPr>
        <w:t>Лынтупского</w:t>
      </w:r>
      <w:proofErr w:type="spellEnd"/>
      <w:r>
        <w:rPr>
          <w:sz w:val="30"/>
          <w:szCs w:val="30"/>
        </w:rPr>
        <w:t xml:space="preserve"> </w:t>
      </w:r>
      <w:r w:rsidRPr="00A36090">
        <w:rPr>
          <w:sz w:val="30"/>
          <w:szCs w:val="30"/>
        </w:rPr>
        <w:t xml:space="preserve">и </w:t>
      </w:r>
      <w:proofErr w:type="spellStart"/>
      <w:r w:rsidRPr="00A36090">
        <w:rPr>
          <w:sz w:val="30"/>
          <w:szCs w:val="30"/>
        </w:rPr>
        <w:t>Юньковского</w:t>
      </w:r>
      <w:proofErr w:type="spellEnd"/>
      <w:r w:rsidRPr="00A36090">
        <w:rPr>
          <w:sz w:val="30"/>
          <w:szCs w:val="30"/>
        </w:rPr>
        <w:t xml:space="preserve"> сельсоветов.</w:t>
      </w:r>
    </w:p>
    <w:p w14:paraId="49D56732" w14:textId="77777777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A36090">
        <w:rPr>
          <w:sz w:val="30"/>
          <w:szCs w:val="30"/>
        </w:rPr>
        <w:t xml:space="preserve">Обращения, поступившие на прямые телефонные линии руководства райисполкома, в основном, рассматриваются в 15-ти дневный срок. </w:t>
      </w:r>
    </w:p>
    <w:p w14:paraId="1AE4CF98" w14:textId="77777777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A36090">
        <w:rPr>
          <w:sz w:val="30"/>
          <w:szCs w:val="30"/>
        </w:rPr>
        <w:t xml:space="preserve">Все вопросы были рассмотрены в соответствии с законодательством. </w:t>
      </w:r>
    </w:p>
    <w:p w14:paraId="56FCB94F" w14:textId="77777777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i/>
          <w:sz w:val="30"/>
          <w:szCs w:val="30"/>
        </w:rPr>
      </w:pPr>
      <w:proofErr w:type="spellStart"/>
      <w:r w:rsidRPr="00A36090">
        <w:rPr>
          <w:i/>
          <w:sz w:val="30"/>
          <w:szCs w:val="30"/>
        </w:rPr>
        <w:t>Справочно</w:t>
      </w:r>
      <w:proofErr w:type="spellEnd"/>
      <w:r w:rsidRPr="00A36090">
        <w:rPr>
          <w:i/>
          <w:sz w:val="30"/>
          <w:szCs w:val="30"/>
        </w:rPr>
        <w:t>:</w:t>
      </w:r>
    </w:p>
    <w:p w14:paraId="385DE34B" w14:textId="77777777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i/>
          <w:sz w:val="30"/>
          <w:szCs w:val="30"/>
        </w:rPr>
      </w:pPr>
      <w:r w:rsidRPr="00A36090">
        <w:rPr>
          <w:i/>
          <w:sz w:val="30"/>
          <w:szCs w:val="30"/>
        </w:rPr>
        <w:t>в результате рассмотрения обращений, поступивших к руководству райисполкома за первый квартал 202</w:t>
      </w:r>
      <w:r>
        <w:rPr>
          <w:i/>
          <w:sz w:val="30"/>
          <w:szCs w:val="30"/>
        </w:rPr>
        <w:t>5</w:t>
      </w:r>
      <w:r w:rsidRPr="00A36090">
        <w:rPr>
          <w:i/>
          <w:sz w:val="30"/>
          <w:szCs w:val="30"/>
        </w:rPr>
        <w:t xml:space="preserve"> года во время прямых телефонных линий, по состоянию на 01.04.202</w:t>
      </w:r>
      <w:r>
        <w:rPr>
          <w:i/>
          <w:sz w:val="30"/>
          <w:szCs w:val="30"/>
        </w:rPr>
        <w:t>5</w:t>
      </w:r>
      <w:r w:rsidRPr="00A36090">
        <w:rPr>
          <w:i/>
          <w:sz w:val="30"/>
          <w:szCs w:val="30"/>
        </w:rPr>
        <w:t xml:space="preserve"> удовлетворено </w:t>
      </w:r>
      <w:r>
        <w:rPr>
          <w:i/>
          <w:sz w:val="30"/>
          <w:szCs w:val="30"/>
        </w:rPr>
        <w:t>1</w:t>
      </w:r>
      <w:r w:rsidRPr="00A36090">
        <w:rPr>
          <w:i/>
          <w:sz w:val="30"/>
          <w:szCs w:val="30"/>
        </w:rPr>
        <w:t xml:space="preserve"> обращение (</w:t>
      </w:r>
      <w:r>
        <w:rPr>
          <w:i/>
          <w:sz w:val="30"/>
          <w:szCs w:val="30"/>
        </w:rPr>
        <w:t>9</w:t>
      </w:r>
      <w:r w:rsidRPr="00A36090">
        <w:rPr>
          <w:i/>
          <w:sz w:val="30"/>
          <w:szCs w:val="30"/>
        </w:rPr>
        <w:t>,</w:t>
      </w:r>
      <w:r>
        <w:rPr>
          <w:i/>
          <w:sz w:val="30"/>
          <w:szCs w:val="30"/>
        </w:rPr>
        <w:t>1</w:t>
      </w:r>
      <w:r w:rsidRPr="00A36090">
        <w:rPr>
          <w:i/>
          <w:sz w:val="30"/>
          <w:szCs w:val="30"/>
        </w:rPr>
        <w:t xml:space="preserve">% от общего количества поступивших), по </w:t>
      </w:r>
      <w:r>
        <w:rPr>
          <w:i/>
          <w:sz w:val="30"/>
          <w:szCs w:val="30"/>
        </w:rPr>
        <w:t>4</w:t>
      </w:r>
      <w:r w:rsidRPr="00A36090">
        <w:rPr>
          <w:i/>
          <w:sz w:val="30"/>
          <w:szCs w:val="30"/>
        </w:rPr>
        <w:t xml:space="preserve"> – даны ответы информационно-разъяснительного характера, </w:t>
      </w:r>
      <w:r>
        <w:rPr>
          <w:i/>
          <w:sz w:val="30"/>
          <w:szCs w:val="30"/>
        </w:rPr>
        <w:t>6</w:t>
      </w:r>
      <w:r w:rsidRPr="00A36090">
        <w:rPr>
          <w:i/>
          <w:sz w:val="30"/>
          <w:szCs w:val="30"/>
        </w:rPr>
        <w:t xml:space="preserve"> обращений граждан находятся на контроле (не наступил срок исполнения).</w:t>
      </w:r>
    </w:p>
    <w:p w14:paraId="04E574B0" w14:textId="77777777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</w:p>
    <w:p w14:paraId="71BA3F81" w14:textId="77777777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 w:rsidRPr="00A36090">
        <w:rPr>
          <w:sz w:val="30"/>
          <w:szCs w:val="30"/>
        </w:rPr>
        <w:t>ГОРЯЧАЯ ЛИНИЯ</w:t>
      </w:r>
    </w:p>
    <w:p w14:paraId="11232137" w14:textId="77777777" w:rsidR="001433A2" w:rsidRPr="00A36090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</w:p>
    <w:p w14:paraId="0BBDFD72" w14:textId="7AA3D281" w:rsidR="001433A2" w:rsidRDefault="001433A2" w:rsidP="001433A2">
      <w:pPr>
        <w:shd w:val="clear" w:color="auto" w:fill="FFFFFF"/>
        <w:spacing w:line="320" w:lineRule="exact"/>
        <w:ind w:firstLine="697"/>
        <w:jc w:val="both"/>
        <w:rPr>
          <w:sz w:val="30"/>
          <w:szCs w:val="30"/>
        </w:rPr>
      </w:pPr>
      <w:r w:rsidRPr="00A36090">
        <w:rPr>
          <w:sz w:val="30"/>
          <w:szCs w:val="30"/>
        </w:rPr>
        <w:t xml:space="preserve">Продолжает работать горячая линия райисполкома. Население имеет возможность получить консультацию и разъяснения по интересующим вопросам ежедневно с 8.00 до </w:t>
      </w:r>
      <w:r>
        <w:rPr>
          <w:sz w:val="30"/>
          <w:szCs w:val="30"/>
        </w:rPr>
        <w:t xml:space="preserve">13.00 и с 14.00 до </w:t>
      </w:r>
      <w:r w:rsidRPr="00A36090">
        <w:rPr>
          <w:sz w:val="30"/>
          <w:szCs w:val="30"/>
        </w:rPr>
        <w:t>1</w:t>
      </w:r>
      <w:r>
        <w:rPr>
          <w:sz w:val="30"/>
          <w:szCs w:val="30"/>
        </w:rPr>
        <w:t>7</w:t>
      </w:r>
      <w:r w:rsidRPr="00A36090">
        <w:rPr>
          <w:sz w:val="30"/>
          <w:szCs w:val="30"/>
        </w:rPr>
        <w:t>.00. На горячую линию райисполкома за первый квартал 202</w:t>
      </w:r>
      <w:r>
        <w:rPr>
          <w:sz w:val="30"/>
          <w:szCs w:val="30"/>
        </w:rPr>
        <w:t>5</w:t>
      </w:r>
      <w:r w:rsidRPr="00A36090">
        <w:rPr>
          <w:sz w:val="30"/>
          <w:szCs w:val="30"/>
        </w:rPr>
        <w:t xml:space="preserve"> года обращений не поступало</w:t>
      </w:r>
      <w:r w:rsidRPr="002D27DE">
        <w:rPr>
          <w:sz w:val="30"/>
          <w:szCs w:val="30"/>
        </w:rPr>
        <w:t xml:space="preserve"> </w:t>
      </w:r>
      <w:r w:rsidRPr="00A36090">
        <w:rPr>
          <w:sz w:val="30"/>
          <w:szCs w:val="30"/>
        </w:rPr>
        <w:t>(в первом квартале 202</w:t>
      </w:r>
      <w:r>
        <w:rPr>
          <w:sz w:val="30"/>
          <w:szCs w:val="30"/>
        </w:rPr>
        <w:t>4</w:t>
      </w:r>
      <w:r w:rsidRPr="00A36090">
        <w:rPr>
          <w:sz w:val="30"/>
          <w:szCs w:val="30"/>
        </w:rPr>
        <w:t xml:space="preserve"> поступило 2 обращения</w:t>
      </w:r>
      <w:r w:rsidR="00DD4AA4">
        <w:rPr>
          <w:sz w:val="30"/>
          <w:szCs w:val="30"/>
        </w:rPr>
        <w:t>).</w:t>
      </w:r>
      <w:r w:rsidRPr="00A36090">
        <w:rPr>
          <w:sz w:val="30"/>
          <w:szCs w:val="30"/>
        </w:rPr>
        <w:t xml:space="preserve"> </w:t>
      </w:r>
    </w:p>
    <w:p w14:paraId="2A2222DD" w14:textId="77777777" w:rsidR="00DD4AA4" w:rsidRPr="00A36090" w:rsidRDefault="00DD4AA4" w:rsidP="001433A2">
      <w:pPr>
        <w:shd w:val="clear" w:color="auto" w:fill="FFFFFF"/>
        <w:spacing w:line="320" w:lineRule="exact"/>
        <w:ind w:firstLine="697"/>
        <w:jc w:val="both"/>
        <w:rPr>
          <w:sz w:val="30"/>
          <w:szCs w:val="30"/>
        </w:rPr>
      </w:pPr>
    </w:p>
    <w:p w14:paraId="12B0B650" w14:textId="3E03E56E" w:rsidR="001433A2" w:rsidRDefault="00DD212F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                           </w:t>
      </w:r>
    </w:p>
    <w:p w14:paraId="3CE468E2" w14:textId="77777777" w:rsidR="00DD212F" w:rsidRDefault="00DD212F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</w:p>
    <w:p w14:paraId="743CFD87" w14:textId="77777777" w:rsidR="00DD212F" w:rsidRDefault="00DD212F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</w:p>
    <w:p w14:paraId="204EE1DF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ОБРАЩЕНИЯ В СЕЛЬИСПОЛКОМЫ РАЙОНА</w:t>
      </w:r>
    </w:p>
    <w:p w14:paraId="0D3BF471" w14:textId="77777777" w:rsidR="001433A2" w:rsidRDefault="001433A2" w:rsidP="001433A2">
      <w:pPr>
        <w:shd w:val="clear" w:color="auto" w:fill="FFFFFF"/>
        <w:tabs>
          <w:tab w:val="left" w:pos="0"/>
        </w:tabs>
        <w:spacing w:line="320" w:lineRule="exact"/>
        <w:ind w:firstLine="709"/>
        <w:jc w:val="both"/>
        <w:rPr>
          <w:sz w:val="30"/>
          <w:szCs w:val="30"/>
        </w:rPr>
      </w:pPr>
    </w:p>
    <w:p w14:paraId="501D5104" w14:textId="7AA0350C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lastRenderedPageBreak/>
        <w:t xml:space="preserve">За первый квартал 2025 года сократилось количество обращений в сельисполкомы района (7 обращений или 70,0% к уровню первого квартала 2024 года, было 10 обращений). Из них – 3  письменных обращения </w:t>
      </w:r>
      <w:r w:rsidR="00DD212F">
        <w:rPr>
          <w:sz w:val="30"/>
          <w:szCs w:val="30"/>
        </w:rPr>
        <w:t xml:space="preserve">                            </w:t>
      </w:r>
      <w:r>
        <w:rPr>
          <w:sz w:val="30"/>
          <w:szCs w:val="30"/>
        </w:rPr>
        <w:t>(2 было в первом квартале 2024 года к руководству сельисполкомов района), 4 – устных (8 – в первом квартале 2024 года), электронных обращений не поступало, как и в первом квартале 2024 года.</w:t>
      </w:r>
    </w:p>
    <w:p w14:paraId="0FB9E89D" w14:textId="77777777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 w:rsidRPr="00FC07EB">
        <w:rPr>
          <w:sz w:val="30"/>
          <w:szCs w:val="30"/>
        </w:rPr>
        <w:t>В обращениях содержатся вопросы следующих тематик:</w:t>
      </w:r>
    </w:p>
    <w:p w14:paraId="6A1D808F" w14:textId="612CC372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жилищный фонд и жилищно-коммунальное хозяйство – </w:t>
      </w:r>
      <w:r w:rsidR="00DD212F">
        <w:rPr>
          <w:sz w:val="30"/>
          <w:szCs w:val="30"/>
        </w:rPr>
        <w:t xml:space="preserve">                                </w:t>
      </w:r>
      <w:r>
        <w:rPr>
          <w:sz w:val="30"/>
          <w:szCs w:val="30"/>
        </w:rPr>
        <w:t>3 (1 обращение было в первом квартале 2024 года);</w:t>
      </w:r>
    </w:p>
    <w:p w14:paraId="08D9F0A1" w14:textId="77777777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 w:rsidRPr="00FC07EB">
        <w:rPr>
          <w:sz w:val="30"/>
          <w:szCs w:val="30"/>
        </w:rPr>
        <w:t xml:space="preserve">землеустройство и землепользование – </w:t>
      </w:r>
      <w:r>
        <w:rPr>
          <w:sz w:val="30"/>
          <w:szCs w:val="30"/>
        </w:rPr>
        <w:t>1 обращение</w:t>
      </w:r>
      <w:r w:rsidRPr="00FC07EB">
        <w:rPr>
          <w:sz w:val="30"/>
          <w:szCs w:val="30"/>
        </w:rPr>
        <w:t xml:space="preserve"> (</w:t>
      </w:r>
      <w:r>
        <w:rPr>
          <w:sz w:val="30"/>
          <w:szCs w:val="30"/>
        </w:rPr>
        <w:t xml:space="preserve">6 обращений за первый квартал 2024 года); </w:t>
      </w:r>
    </w:p>
    <w:p w14:paraId="2BF0FB93" w14:textId="77777777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АПК – 1 обращение (в первом квартале 2024 года было 1 обращение);</w:t>
      </w:r>
    </w:p>
    <w:p w14:paraId="56EFFAE3" w14:textId="77777777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другие вопросы – 2 обращения (в первом квартале 2024 года вопросов по данной тематике было тоже 2).</w:t>
      </w:r>
    </w:p>
    <w:p w14:paraId="4F78B10D" w14:textId="77777777" w:rsidR="001433A2" w:rsidRPr="00D30FC0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 w:rsidRPr="00D30FC0">
        <w:rPr>
          <w:sz w:val="30"/>
          <w:szCs w:val="30"/>
        </w:rPr>
        <w:t>Обращений юридических лиц за первый квартал 202</w:t>
      </w:r>
      <w:r>
        <w:rPr>
          <w:sz w:val="30"/>
          <w:szCs w:val="30"/>
        </w:rPr>
        <w:t>5</w:t>
      </w:r>
      <w:r w:rsidRPr="00D30FC0">
        <w:rPr>
          <w:sz w:val="30"/>
          <w:szCs w:val="30"/>
        </w:rPr>
        <w:t xml:space="preserve"> года в сельисполкомы района не поступало.</w:t>
      </w:r>
    </w:p>
    <w:p w14:paraId="642D30B6" w14:textId="77777777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</w:p>
    <w:p w14:paraId="34B2B306" w14:textId="77777777" w:rsidR="001433A2" w:rsidRPr="00865A6C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  <w:r w:rsidRPr="00865A6C">
        <w:rPr>
          <w:sz w:val="30"/>
          <w:szCs w:val="30"/>
        </w:rPr>
        <w:t>КОНТРОЛЬНЫЕ МЕРОПРИЯТИЯ</w:t>
      </w:r>
    </w:p>
    <w:p w14:paraId="468ABF27" w14:textId="77777777" w:rsidR="001433A2" w:rsidRPr="00261D4C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b/>
          <w:bCs/>
          <w:sz w:val="30"/>
          <w:szCs w:val="30"/>
        </w:rPr>
      </w:pPr>
    </w:p>
    <w:p w14:paraId="53D40A11" w14:textId="47E01FF0" w:rsidR="001433A2" w:rsidRDefault="001433A2" w:rsidP="001433A2">
      <w:pPr>
        <w:ind w:firstLine="709"/>
        <w:jc w:val="both"/>
        <w:rPr>
          <w:sz w:val="30"/>
          <w:szCs w:val="30"/>
        </w:rPr>
      </w:pPr>
      <w:r w:rsidRPr="00CE1FFC">
        <w:rPr>
          <w:sz w:val="30"/>
          <w:szCs w:val="30"/>
        </w:rPr>
        <w:t xml:space="preserve">Во исполнение подпункта </w:t>
      </w:r>
      <w:r>
        <w:rPr>
          <w:sz w:val="30"/>
          <w:szCs w:val="30"/>
        </w:rPr>
        <w:t>6</w:t>
      </w:r>
      <w:r w:rsidRPr="00CE1FFC">
        <w:rPr>
          <w:sz w:val="30"/>
          <w:szCs w:val="30"/>
        </w:rPr>
        <w:t xml:space="preserve">.2. пункта </w:t>
      </w:r>
      <w:r>
        <w:rPr>
          <w:sz w:val="30"/>
          <w:szCs w:val="30"/>
        </w:rPr>
        <w:t>6</w:t>
      </w:r>
      <w:r w:rsidRPr="00CE1FFC">
        <w:rPr>
          <w:sz w:val="30"/>
          <w:szCs w:val="30"/>
        </w:rPr>
        <w:t xml:space="preserve"> решения Поставского районного исполнительного комитета от 2</w:t>
      </w:r>
      <w:r>
        <w:rPr>
          <w:sz w:val="30"/>
          <w:szCs w:val="30"/>
        </w:rPr>
        <w:t>1</w:t>
      </w:r>
      <w:r w:rsidRPr="00CE1FFC">
        <w:rPr>
          <w:sz w:val="30"/>
          <w:szCs w:val="30"/>
        </w:rPr>
        <w:t xml:space="preserve"> февраля 202</w:t>
      </w:r>
      <w:r>
        <w:rPr>
          <w:sz w:val="30"/>
          <w:szCs w:val="30"/>
        </w:rPr>
        <w:t>5</w:t>
      </w:r>
      <w:r w:rsidRPr="00CE1FFC">
        <w:rPr>
          <w:sz w:val="30"/>
          <w:szCs w:val="30"/>
        </w:rPr>
        <w:t xml:space="preserve"> г. № </w:t>
      </w:r>
      <w:r>
        <w:rPr>
          <w:sz w:val="30"/>
          <w:szCs w:val="30"/>
        </w:rPr>
        <w:t>198</w:t>
      </w:r>
      <w:r w:rsidRPr="00CE1FFC">
        <w:rPr>
          <w:sz w:val="30"/>
          <w:szCs w:val="30"/>
        </w:rPr>
        <w:t xml:space="preserve">                   «</w:t>
      </w:r>
      <w:r w:rsidRPr="00CE1FFC">
        <w:rPr>
          <w:rStyle w:val="23"/>
          <w:rFonts w:eastAsiaTheme="majorEastAsia"/>
          <w:color w:val="000000"/>
          <w:sz w:val="30"/>
          <w:szCs w:val="30"/>
        </w:rPr>
        <w:t xml:space="preserve">О реализации требований Директивы Президента Республики Беларусь от 27 декабря 2006 г. № 2 «О дебюрократизации государственного аппарата и повышении качества обеспечения жизнедеятельности населения» в Поставском районе» </w:t>
      </w:r>
      <w:r>
        <w:rPr>
          <w:rStyle w:val="23"/>
          <w:rFonts w:eastAsiaTheme="majorEastAsia"/>
          <w:color w:val="000000"/>
          <w:sz w:val="30"/>
          <w:szCs w:val="30"/>
        </w:rPr>
        <w:t xml:space="preserve">разработан и </w:t>
      </w:r>
      <w:r>
        <w:rPr>
          <w:sz w:val="30"/>
          <w:szCs w:val="30"/>
        </w:rPr>
        <w:t xml:space="preserve">5 февраля </w:t>
      </w:r>
      <w:r w:rsidRPr="00CE1FFC">
        <w:rPr>
          <w:sz w:val="30"/>
          <w:szCs w:val="30"/>
        </w:rPr>
        <w:t>202</w:t>
      </w:r>
      <w:r>
        <w:rPr>
          <w:sz w:val="30"/>
          <w:szCs w:val="30"/>
        </w:rPr>
        <w:t>5 г.</w:t>
      </w:r>
      <w:r w:rsidRPr="00CE1FFC">
        <w:rPr>
          <w:sz w:val="30"/>
          <w:szCs w:val="30"/>
        </w:rPr>
        <w:t xml:space="preserve"> </w:t>
      </w:r>
      <w:r>
        <w:rPr>
          <w:rStyle w:val="23"/>
          <w:rFonts w:eastAsiaTheme="majorEastAsia"/>
          <w:color w:val="000000"/>
          <w:sz w:val="30"/>
          <w:szCs w:val="30"/>
        </w:rPr>
        <w:t xml:space="preserve">утвержден председателем райисполкома график </w:t>
      </w:r>
      <w:r w:rsidRPr="00CE1FFC">
        <w:rPr>
          <w:sz w:val="30"/>
          <w:szCs w:val="30"/>
        </w:rPr>
        <w:t>проведения мероприятий по изучению вопросов с</w:t>
      </w:r>
      <w:r w:rsidRPr="002159AB">
        <w:rPr>
          <w:rStyle w:val="11"/>
          <w:rFonts w:eastAsiaTheme="majorEastAsia"/>
          <w:b w:val="0"/>
          <w:bCs w:val="0"/>
          <w:color w:val="000000"/>
          <w:sz w:val="30"/>
          <w:szCs w:val="30"/>
        </w:rPr>
        <w:t>облюдения</w:t>
      </w:r>
      <w:r w:rsidRPr="00CE1FFC">
        <w:rPr>
          <w:rStyle w:val="11"/>
          <w:rFonts w:eastAsiaTheme="majorEastAsia"/>
          <w:color w:val="000000"/>
          <w:sz w:val="30"/>
          <w:szCs w:val="30"/>
        </w:rPr>
        <w:t xml:space="preserve"> </w:t>
      </w:r>
      <w:r w:rsidRPr="00CE1FFC">
        <w:rPr>
          <w:sz w:val="30"/>
          <w:szCs w:val="30"/>
        </w:rPr>
        <w:t>требований Директивы Президента Республики Беларусь от 27 декабря 2006 г. № 2 «О дебюрократизации государственного аппарата и повышении качества обеспечения жизнедеятельности населения» в организациях</w:t>
      </w:r>
      <w:r w:rsidRPr="003F4C0B">
        <w:rPr>
          <w:b/>
          <w:bCs/>
          <w:sz w:val="30"/>
          <w:szCs w:val="30"/>
        </w:rPr>
        <w:t xml:space="preserve">  </w:t>
      </w:r>
      <w:r w:rsidRPr="00CE1FFC">
        <w:rPr>
          <w:sz w:val="30"/>
          <w:szCs w:val="30"/>
        </w:rPr>
        <w:t xml:space="preserve">Поставского района в </w:t>
      </w:r>
      <w:r w:rsidR="00DD212F">
        <w:rPr>
          <w:sz w:val="30"/>
          <w:szCs w:val="30"/>
        </w:rPr>
        <w:t xml:space="preserve">              </w:t>
      </w:r>
      <w:r w:rsidRPr="00CE1FFC">
        <w:rPr>
          <w:sz w:val="30"/>
          <w:szCs w:val="30"/>
        </w:rPr>
        <w:t>202</w:t>
      </w:r>
      <w:r>
        <w:rPr>
          <w:sz w:val="30"/>
          <w:szCs w:val="30"/>
        </w:rPr>
        <w:t>5</w:t>
      </w:r>
      <w:r w:rsidRPr="00CE1FFC">
        <w:rPr>
          <w:sz w:val="30"/>
          <w:szCs w:val="30"/>
        </w:rPr>
        <w:t xml:space="preserve"> году</w:t>
      </w:r>
      <w:r>
        <w:rPr>
          <w:sz w:val="30"/>
          <w:szCs w:val="30"/>
        </w:rPr>
        <w:t>.</w:t>
      </w:r>
    </w:p>
    <w:p w14:paraId="08931249" w14:textId="4BB91F3A" w:rsidR="001433A2" w:rsidRPr="00CE1FFC" w:rsidRDefault="001433A2" w:rsidP="001433A2">
      <w:pPr>
        <w:ind w:firstLine="709"/>
        <w:jc w:val="both"/>
        <w:rPr>
          <w:sz w:val="30"/>
          <w:szCs w:val="30"/>
        </w:rPr>
      </w:pPr>
      <w:r w:rsidRPr="00CE1FFC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Согласно </w:t>
      </w:r>
      <w:r w:rsidR="00DD4AA4">
        <w:rPr>
          <w:sz w:val="30"/>
          <w:szCs w:val="30"/>
        </w:rPr>
        <w:t>изда</w:t>
      </w:r>
      <w:r w:rsidRPr="00CE1FFC">
        <w:rPr>
          <w:sz w:val="30"/>
          <w:szCs w:val="30"/>
        </w:rPr>
        <w:t>нн</w:t>
      </w:r>
      <w:r>
        <w:rPr>
          <w:sz w:val="30"/>
          <w:szCs w:val="30"/>
        </w:rPr>
        <w:t>о</w:t>
      </w:r>
      <w:r w:rsidRPr="00CE1FFC">
        <w:rPr>
          <w:sz w:val="30"/>
          <w:szCs w:val="30"/>
        </w:rPr>
        <w:t>м</w:t>
      </w:r>
      <w:r>
        <w:rPr>
          <w:sz w:val="30"/>
          <w:szCs w:val="30"/>
        </w:rPr>
        <w:t>у</w:t>
      </w:r>
      <w:r w:rsidRPr="00CE1FFC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3 февраля </w:t>
      </w:r>
      <w:r w:rsidRPr="00CE1FFC">
        <w:rPr>
          <w:sz w:val="30"/>
          <w:szCs w:val="30"/>
        </w:rPr>
        <w:t>202</w:t>
      </w:r>
      <w:r>
        <w:rPr>
          <w:sz w:val="30"/>
          <w:szCs w:val="30"/>
        </w:rPr>
        <w:t>5 г.</w:t>
      </w:r>
      <w:r w:rsidRPr="00CE1FFC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распоряжению </w:t>
      </w:r>
      <w:r w:rsidRPr="00CE1FFC">
        <w:rPr>
          <w:sz w:val="30"/>
          <w:szCs w:val="30"/>
        </w:rPr>
        <w:t>председател</w:t>
      </w:r>
      <w:r>
        <w:rPr>
          <w:sz w:val="30"/>
          <w:szCs w:val="30"/>
        </w:rPr>
        <w:t>я</w:t>
      </w:r>
      <w:r w:rsidRPr="00CE1FFC">
        <w:rPr>
          <w:sz w:val="30"/>
          <w:szCs w:val="30"/>
        </w:rPr>
        <w:t xml:space="preserve"> райисполкома </w:t>
      </w:r>
      <w:r>
        <w:rPr>
          <w:sz w:val="30"/>
          <w:szCs w:val="30"/>
        </w:rPr>
        <w:t xml:space="preserve">№ 29 р </w:t>
      </w:r>
      <w:r w:rsidRPr="00CE1FFC">
        <w:rPr>
          <w:sz w:val="30"/>
          <w:szCs w:val="30"/>
        </w:rPr>
        <w:t>был</w:t>
      </w:r>
      <w:r>
        <w:rPr>
          <w:sz w:val="30"/>
          <w:szCs w:val="30"/>
        </w:rPr>
        <w:t>а создана рабочая группа и в первом квартале 2025 года</w:t>
      </w:r>
      <w:r w:rsidRPr="00CE1FFC">
        <w:rPr>
          <w:sz w:val="30"/>
          <w:szCs w:val="30"/>
        </w:rPr>
        <w:t xml:space="preserve"> </w:t>
      </w:r>
      <w:r>
        <w:rPr>
          <w:sz w:val="30"/>
          <w:szCs w:val="30"/>
        </w:rPr>
        <w:t>проведе</w:t>
      </w:r>
      <w:r w:rsidRPr="00CE1FFC">
        <w:rPr>
          <w:sz w:val="30"/>
          <w:szCs w:val="30"/>
        </w:rPr>
        <w:t>но изучение данн</w:t>
      </w:r>
      <w:r>
        <w:rPr>
          <w:sz w:val="30"/>
          <w:szCs w:val="30"/>
        </w:rPr>
        <w:t>ого</w:t>
      </w:r>
      <w:r w:rsidRPr="00CE1FFC">
        <w:rPr>
          <w:sz w:val="30"/>
          <w:szCs w:val="30"/>
        </w:rPr>
        <w:t xml:space="preserve"> вопрос</w:t>
      </w:r>
      <w:r>
        <w:rPr>
          <w:sz w:val="30"/>
          <w:szCs w:val="30"/>
        </w:rPr>
        <w:t>а</w:t>
      </w:r>
      <w:r w:rsidRPr="00CE1FFC">
        <w:rPr>
          <w:sz w:val="30"/>
          <w:szCs w:val="30"/>
        </w:rPr>
        <w:t xml:space="preserve"> в </w:t>
      </w:r>
      <w:r>
        <w:rPr>
          <w:sz w:val="30"/>
          <w:szCs w:val="30"/>
        </w:rPr>
        <w:t>отделе спорта и туризма райисполкома</w:t>
      </w:r>
      <w:r w:rsidRPr="00CE1FFC">
        <w:rPr>
          <w:sz w:val="30"/>
          <w:szCs w:val="30"/>
        </w:rPr>
        <w:t xml:space="preserve">. </w:t>
      </w:r>
      <w:r>
        <w:rPr>
          <w:sz w:val="30"/>
          <w:szCs w:val="30"/>
        </w:rPr>
        <w:t>На апрель и июнь 2025 года</w:t>
      </w:r>
      <w:r w:rsidRPr="005E4C19">
        <w:rPr>
          <w:sz w:val="30"/>
          <w:szCs w:val="30"/>
        </w:rPr>
        <w:t xml:space="preserve"> </w:t>
      </w:r>
      <w:r w:rsidRPr="00CE1FFC">
        <w:rPr>
          <w:sz w:val="30"/>
          <w:szCs w:val="30"/>
        </w:rPr>
        <w:t>изучение данн</w:t>
      </w:r>
      <w:r>
        <w:rPr>
          <w:sz w:val="30"/>
          <w:szCs w:val="30"/>
        </w:rPr>
        <w:t>ого</w:t>
      </w:r>
      <w:r w:rsidRPr="00CE1FFC">
        <w:rPr>
          <w:sz w:val="30"/>
          <w:szCs w:val="30"/>
        </w:rPr>
        <w:t xml:space="preserve"> вопрос</w:t>
      </w:r>
      <w:r>
        <w:rPr>
          <w:sz w:val="30"/>
          <w:szCs w:val="30"/>
        </w:rPr>
        <w:t xml:space="preserve">а запланировано соответственно в </w:t>
      </w:r>
      <w:proofErr w:type="spellStart"/>
      <w:r>
        <w:rPr>
          <w:sz w:val="30"/>
          <w:szCs w:val="30"/>
        </w:rPr>
        <w:t>Козловщинском</w:t>
      </w:r>
      <w:proofErr w:type="spellEnd"/>
      <w:r>
        <w:rPr>
          <w:sz w:val="30"/>
          <w:szCs w:val="30"/>
        </w:rPr>
        <w:t xml:space="preserve"> сельисполкоме и государственном учреждении «Поставский межотраслевой центр по обеспечению деятельности бюджетных организаций»</w:t>
      </w:r>
      <w:r w:rsidRPr="00CE1FFC">
        <w:rPr>
          <w:sz w:val="30"/>
          <w:szCs w:val="30"/>
        </w:rPr>
        <w:t xml:space="preserve">.  </w:t>
      </w:r>
    </w:p>
    <w:p w14:paraId="0D312169" w14:textId="661A110C" w:rsidR="001433A2" w:rsidRPr="00913506" w:rsidRDefault="001433A2" w:rsidP="001433A2">
      <w:pPr>
        <w:ind w:firstLine="709"/>
        <w:jc w:val="both"/>
        <w:rPr>
          <w:sz w:val="30"/>
          <w:szCs w:val="30"/>
        </w:rPr>
      </w:pPr>
      <w:r w:rsidRPr="00F531C2">
        <w:rPr>
          <w:sz w:val="30"/>
          <w:szCs w:val="30"/>
        </w:rPr>
        <w:t xml:space="preserve">Рассмотрение материалов по данному изучению </w:t>
      </w:r>
      <w:r>
        <w:rPr>
          <w:sz w:val="30"/>
          <w:szCs w:val="30"/>
        </w:rPr>
        <w:t xml:space="preserve">осуществляется </w:t>
      </w:r>
      <w:r w:rsidRPr="00913506">
        <w:rPr>
          <w:sz w:val="30"/>
          <w:szCs w:val="30"/>
        </w:rPr>
        <w:t xml:space="preserve">на совещании </w:t>
      </w:r>
      <w:r w:rsidR="00DD4AA4">
        <w:rPr>
          <w:sz w:val="30"/>
          <w:szCs w:val="30"/>
        </w:rPr>
        <w:t xml:space="preserve">у </w:t>
      </w:r>
      <w:r w:rsidRPr="00913506">
        <w:rPr>
          <w:sz w:val="30"/>
          <w:szCs w:val="30"/>
        </w:rPr>
        <w:t>председателя райисполкома</w:t>
      </w:r>
      <w:r w:rsidRPr="00913506">
        <w:rPr>
          <w:i/>
          <w:iCs/>
          <w:sz w:val="30"/>
          <w:szCs w:val="30"/>
        </w:rPr>
        <w:t>.</w:t>
      </w:r>
      <w:r w:rsidRPr="00913506">
        <w:rPr>
          <w:sz w:val="30"/>
          <w:szCs w:val="30"/>
        </w:rPr>
        <w:t xml:space="preserve"> </w:t>
      </w:r>
    </w:p>
    <w:p w14:paraId="30DB7709" w14:textId="12FAB435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rStyle w:val="23"/>
          <w:rFonts w:eastAsiaTheme="majorEastAsia"/>
          <w:color w:val="000000"/>
          <w:sz w:val="30"/>
          <w:szCs w:val="30"/>
        </w:rPr>
      </w:pPr>
      <w:r w:rsidRPr="00CE1FFC">
        <w:rPr>
          <w:sz w:val="30"/>
          <w:szCs w:val="30"/>
        </w:rPr>
        <w:t xml:space="preserve">Во исполнение </w:t>
      </w:r>
      <w:r>
        <w:rPr>
          <w:sz w:val="30"/>
          <w:szCs w:val="30"/>
        </w:rPr>
        <w:t xml:space="preserve">пункта 4 решения Витебского областного исполнительного комитета от 4 марта </w:t>
      </w:r>
      <w:r w:rsidRPr="00CE1FFC">
        <w:rPr>
          <w:sz w:val="30"/>
          <w:szCs w:val="30"/>
        </w:rPr>
        <w:t>202</w:t>
      </w:r>
      <w:r>
        <w:rPr>
          <w:sz w:val="30"/>
          <w:szCs w:val="30"/>
        </w:rPr>
        <w:t>5 г.</w:t>
      </w:r>
      <w:r w:rsidRPr="00CE1FFC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№ 160 «Об итогах работы с </w:t>
      </w:r>
      <w:r>
        <w:rPr>
          <w:sz w:val="30"/>
          <w:szCs w:val="30"/>
        </w:rPr>
        <w:lastRenderedPageBreak/>
        <w:t xml:space="preserve">обращениями граждан и юридических лиц в 2024 году», </w:t>
      </w:r>
      <w:r w:rsidRPr="00CE1FFC">
        <w:rPr>
          <w:sz w:val="30"/>
          <w:szCs w:val="30"/>
        </w:rPr>
        <w:t xml:space="preserve">подпункта </w:t>
      </w:r>
      <w:r>
        <w:rPr>
          <w:sz w:val="30"/>
          <w:szCs w:val="30"/>
        </w:rPr>
        <w:t>6</w:t>
      </w:r>
      <w:r w:rsidRPr="00CE1FFC">
        <w:rPr>
          <w:sz w:val="30"/>
          <w:szCs w:val="30"/>
        </w:rPr>
        <w:t>.</w:t>
      </w:r>
      <w:r>
        <w:rPr>
          <w:sz w:val="30"/>
          <w:szCs w:val="30"/>
        </w:rPr>
        <w:t>3</w:t>
      </w:r>
      <w:r w:rsidRPr="00CE1FFC">
        <w:rPr>
          <w:sz w:val="30"/>
          <w:szCs w:val="30"/>
        </w:rPr>
        <w:t xml:space="preserve">. пункта </w:t>
      </w:r>
      <w:r>
        <w:rPr>
          <w:sz w:val="30"/>
          <w:szCs w:val="30"/>
        </w:rPr>
        <w:t>6</w:t>
      </w:r>
      <w:r w:rsidRPr="00CE1FFC">
        <w:rPr>
          <w:sz w:val="30"/>
          <w:szCs w:val="30"/>
        </w:rPr>
        <w:t xml:space="preserve"> решения Поставского районного исполнительного комитета от </w:t>
      </w:r>
      <w:r>
        <w:rPr>
          <w:sz w:val="30"/>
          <w:szCs w:val="30"/>
        </w:rPr>
        <w:t xml:space="preserve">              </w:t>
      </w:r>
      <w:r w:rsidRPr="00CE1FFC">
        <w:rPr>
          <w:sz w:val="30"/>
          <w:szCs w:val="30"/>
        </w:rPr>
        <w:t>2</w:t>
      </w:r>
      <w:r>
        <w:rPr>
          <w:sz w:val="30"/>
          <w:szCs w:val="30"/>
        </w:rPr>
        <w:t>1</w:t>
      </w:r>
      <w:r w:rsidRPr="00CE1FFC">
        <w:rPr>
          <w:sz w:val="30"/>
          <w:szCs w:val="30"/>
        </w:rPr>
        <w:t xml:space="preserve"> февраля 202</w:t>
      </w:r>
      <w:r>
        <w:rPr>
          <w:sz w:val="30"/>
          <w:szCs w:val="30"/>
        </w:rPr>
        <w:t>5</w:t>
      </w:r>
      <w:r w:rsidRPr="00CE1FFC">
        <w:rPr>
          <w:sz w:val="30"/>
          <w:szCs w:val="30"/>
        </w:rPr>
        <w:t xml:space="preserve"> г. № </w:t>
      </w:r>
      <w:r>
        <w:rPr>
          <w:sz w:val="30"/>
          <w:szCs w:val="30"/>
        </w:rPr>
        <w:t>198</w:t>
      </w:r>
      <w:r w:rsidRPr="00CE1FFC">
        <w:rPr>
          <w:sz w:val="30"/>
          <w:szCs w:val="30"/>
        </w:rPr>
        <w:t xml:space="preserve"> «</w:t>
      </w:r>
      <w:r w:rsidRPr="00CE1FFC">
        <w:rPr>
          <w:rStyle w:val="23"/>
          <w:rFonts w:eastAsiaTheme="majorEastAsia"/>
          <w:color w:val="000000"/>
          <w:sz w:val="30"/>
          <w:szCs w:val="30"/>
        </w:rPr>
        <w:t xml:space="preserve">О реализации требований Директивы Президента Республики Беларусь от 27 декабря 2006 г. № 2 </w:t>
      </w:r>
      <w:r>
        <w:rPr>
          <w:rStyle w:val="23"/>
          <w:rFonts w:eastAsiaTheme="majorEastAsia"/>
          <w:color w:val="000000"/>
          <w:sz w:val="30"/>
          <w:szCs w:val="30"/>
        </w:rPr>
        <w:t xml:space="preserve">                                         </w:t>
      </w:r>
      <w:r w:rsidRPr="00CE1FFC">
        <w:rPr>
          <w:rStyle w:val="23"/>
          <w:rFonts w:eastAsiaTheme="majorEastAsia"/>
          <w:color w:val="000000"/>
          <w:sz w:val="30"/>
          <w:szCs w:val="30"/>
        </w:rPr>
        <w:t xml:space="preserve">«О дебюрократизации государственного аппарата и повышении качества обеспечения жизнедеятельности населения» в Поставском районе» </w:t>
      </w:r>
      <w:r>
        <w:rPr>
          <w:rStyle w:val="23"/>
          <w:rFonts w:eastAsiaTheme="majorEastAsia"/>
          <w:color w:val="000000"/>
          <w:sz w:val="30"/>
          <w:szCs w:val="30"/>
        </w:rPr>
        <w:t xml:space="preserve">разработано и </w:t>
      </w:r>
      <w:r>
        <w:rPr>
          <w:sz w:val="30"/>
          <w:szCs w:val="30"/>
        </w:rPr>
        <w:t xml:space="preserve">28 марта </w:t>
      </w:r>
      <w:r w:rsidRPr="00CE1FFC">
        <w:rPr>
          <w:sz w:val="30"/>
          <w:szCs w:val="30"/>
        </w:rPr>
        <w:t>202</w:t>
      </w:r>
      <w:r>
        <w:rPr>
          <w:sz w:val="30"/>
          <w:szCs w:val="30"/>
        </w:rPr>
        <w:t>5 г.</w:t>
      </w:r>
      <w:r w:rsidRPr="00CE1FFC">
        <w:rPr>
          <w:sz w:val="30"/>
          <w:szCs w:val="30"/>
        </w:rPr>
        <w:t xml:space="preserve"> </w:t>
      </w:r>
      <w:r w:rsidR="004D491C">
        <w:rPr>
          <w:rStyle w:val="23"/>
          <w:rFonts w:eastAsiaTheme="majorEastAsia"/>
          <w:color w:val="000000"/>
          <w:sz w:val="30"/>
          <w:szCs w:val="30"/>
        </w:rPr>
        <w:t>изда</w:t>
      </w:r>
      <w:r>
        <w:rPr>
          <w:rStyle w:val="23"/>
          <w:rFonts w:eastAsiaTheme="majorEastAsia"/>
          <w:color w:val="000000"/>
          <w:sz w:val="30"/>
          <w:szCs w:val="30"/>
        </w:rPr>
        <w:t xml:space="preserve">но распоряжение </w:t>
      </w:r>
      <w:r w:rsidR="004D491C">
        <w:rPr>
          <w:rStyle w:val="23"/>
          <w:rFonts w:eastAsiaTheme="majorEastAsia"/>
          <w:color w:val="000000"/>
          <w:sz w:val="30"/>
          <w:szCs w:val="30"/>
        </w:rPr>
        <w:t xml:space="preserve">председателя райисполкома </w:t>
      </w:r>
      <w:r>
        <w:rPr>
          <w:rStyle w:val="23"/>
          <w:rFonts w:eastAsiaTheme="majorEastAsia"/>
          <w:color w:val="000000"/>
          <w:sz w:val="30"/>
          <w:szCs w:val="30"/>
        </w:rPr>
        <w:t>№ 90р «О проведении мониторинга в торговых объектах» на первое полугодие 2025 года с целью проведения мониторингов по соблюдению законодательства о книге замечаний и предложений в строгом соответствии с установленным порядком.</w:t>
      </w:r>
    </w:p>
    <w:p w14:paraId="6E726F74" w14:textId="77777777" w:rsidR="001433A2" w:rsidRDefault="001433A2" w:rsidP="001433A2">
      <w:pPr>
        <w:shd w:val="clear" w:color="auto" w:fill="FFFFFF"/>
        <w:tabs>
          <w:tab w:val="left" w:pos="0"/>
        </w:tabs>
        <w:ind w:firstLine="709"/>
        <w:jc w:val="both"/>
        <w:rPr>
          <w:sz w:val="30"/>
          <w:szCs w:val="30"/>
        </w:rPr>
      </w:pPr>
    </w:p>
    <w:p w14:paraId="465E8C99" w14:textId="77777777" w:rsidR="001433A2" w:rsidRDefault="001433A2"/>
    <w:sectPr w:rsidR="001433A2" w:rsidSect="001433A2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370686" w14:textId="77777777" w:rsidR="00FA38DB" w:rsidRDefault="00FA38DB">
      <w:r>
        <w:separator/>
      </w:r>
    </w:p>
  </w:endnote>
  <w:endnote w:type="continuationSeparator" w:id="0">
    <w:p w14:paraId="35A7A27A" w14:textId="77777777" w:rsidR="00FA38DB" w:rsidRDefault="00FA3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B457C2" w14:textId="77777777" w:rsidR="00FA38DB" w:rsidRDefault="00FA38DB">
      <w:r>
        <w:separator/>
      </w:r>
    </w:p>
  </w:footnote>
  <w:footnote w:type="continuationSeparator" w:id="0">
    <w:p w14:paraId="62A78F4E" w14:textId="77777777" w:rsidR="00FA38DB" w:rsidRDefault="00FA38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768186"/>
      <w:docPartObj>
        <w:docPartGallery w:val="Page Numbers (Top of Page)"/>
        <w:docPartUnique/>
      </w:docPartObj>
    </w:sdtPr>
    <w:sdtEndPr/>
    <w:sdtContent>
      <w:p w14:paraId="38AB2263" w14:textId="77777777" w:rsidR="002101DA" w:rsidRDefault="007810B0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18531053" w14:textId="77777777" w:rsidR="002101DA" w:rsidRDefault="002101DA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3A2"/>
    <w:rsid w:val="001433A2"/>
    <w:rsid w:val="002101DA"/>
    <w:rsid w:val="002B27C3"/>
    <w:rsid w:val="002F4549"/>
    <w:rsid w:val="00342895"/>
    <w:rsid w:val="0043577B"/>
    <w:rsid w:val="004D491C"/>
    <w:rsid w:val="0065345A"/>
    <w:rsid w:val="00661AAB"/>
    <w:rsid w:val="0073486F"/>
    <w:rsid w:val="007810B0"/>
    <w:rsid w:val="007F2645"/>
    <w:rsid w:val="00873EF8"/>
    <w:rsid w:val="00936548"/>
    <w:rsid w:val="00A372CA"/>
    <w:rsid w:val="00A706E4"/>
    <w:rsid w:val="00AB7D97"/>
    <w:rsid w:val="00C24C54"/>
    <w:rsid w:val="00DD212F"/>
    <w:rsid w:val="00DD4AA4"/>
    <w:rsid w:val="00F62501"/>
    <w:rsid w:val="00FA3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8D07D"/>
  <w15:chartTrackingRefBased/>
  <w15:docId w15:val="{F0F84565-440F-4998-B47C-22602C7C4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33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1433A2"/>
    <w:pPr>
      <w:keepNext/>
      <w:keepLines/>
      <w:widowControl/>
      <w:autoSpaceDE/>
      <w:autoSpaceDN/>
      <w:adjustRightInd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33A2"/>
    <w:pPr>
      <w:keepNext/>
      <w:keepLines/>
      <w:widowControl/>
      <w:autoSpaceDE/>
      <w:autoSpaceDN/>
      <w:adjustRightInd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33A2"/>
    <w:pPr>
      <w:keepNext/>
      <w:keepLines/>
      <w:widowControl/>
      <w:autoSpaceDE/>
      <w:autoSpaceDN/>
      <w:adjustRightInd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33A2"/>
    <w:pPr>
      <w:keepNext/>
      <w:keepLines/>
      <w:widowControl/>
      <w:autoSpaceDE/>
      <w:autoSpaceDN/>
      <w:adjustRightInd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33A2"/>
    <w:pPr>
      <w:keepNext/>
      <w:keepLines/>
      <w:widowControl/>
      <w:autoSpaceDE/>
      <w:autoSpaceDN/>
      <w:adjustRightInd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33A2"/>
    <w:pPr>
      <w:keepNext/>
      <w:keepLines/>
      <w:widowControl/>
      <w:autoSpaceDE/>
      <w:autoSpaceDN/>
      <w:adjustRightInd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33A2"/>
    <w:pPr>
      <w:keepNext/>
      <w:keepLines/>
      <w:widowControl/>
      <w:autoSpaceDE/>
      <w:autoSpaceDN/>
      <w:adjustRightInd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33A2"/>
    <w:pPr>
      <w:keepNext/>
      <w:keepLines/>
      <w:widowControl/>
      <w:autoSpaceDE/>
      <w:autoSpaceDN/>
      <w:adjustRightInd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33A2"/>
    <w:pPr>
      <w:keepNext/>
      <w:keepLines/>
      <w:widowControl/>
      <w:autoSpaceDE/>
      <w:autoSpaceDN/>
      <w:adjustRightInd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33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433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433A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433A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433A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433A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433A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433A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433A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433A2"/>
    <w:pPr>
      <w:widowControl/>
      <w:autoSpaceDE/>
      <w:autoSpaceDN/>
      <w:adjustRightInd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1433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33A2"/>
    <w:pPr>
      <w:widowControl/>
      <w:numPr>
        <w:ilvl w:val="1"/>
      </w:numPr>
      <w:autoSpaceDE/>
      <w:autoSpaceDN/>
      <w:adjustRightInd/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1433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433A2"/>
    <w:pPr>
      <w:widowControl/>
      <w:autoSpaceDE/>
      <w:autoSpaceDN/>
      <w:adjustRightInd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1433A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433A2"/>
    <w:pPr>
      <w:widowControl/>
      <w:autoSpaceDE/>
      <w:autoSpaceDN/>
      <w:adjustRightInd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1433A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433A2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adjustRightInd/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1433A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433A2"/>
    <w:rPr>
      <w:b/>
      <w:bCs/>
      <w:smallCaps/>
      <w:color w:val="2F5496" w:themeColor="accent1" w:themeShade="BF"/>
      <w:spacing w:val="5"/>
    </w:rPr>
  </w:style>
  <w:style w:type="character" w:customStyle="1" w:styleId="23">
    <w:name w:val="Основной текст (2)_"/>
    <w:basedOn w:val="a0"/>
    <w:link w:val="210"/>
    <w:uiPriority w:val="99"/>
    <w:rsid w:val="001433A2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210">
    <w:name w:val="Основной текст (2)1"/>
    <w:basedOn w:val="a"/>
    <w:link w:val="23"/>
    <w:uiPriority w:val="99"/>
    <w:rsid w:val="001433A2"/>
    <w:pPr>
      <w:shd w:val="clear" w:color="auto" w:fill="FFFFFF"/>
      <w:autoSpaceDE/>
      <w:autoSpaceDN/>
      <w:adjustRightInd/>
      <w:spacing w:after="60" w:line="240" w:lineRule="atLeast"/>
      <w:jc w:val="both"/>
    </w:pPr>
    <w:rPr>
      <w:rFonts w:eastAsiaTheme="minorHAnsi"/>
      <w:kern w:val="2"/>
      <w:sz w:val="21"/>
      <w:szCs w:val="21"/>
      <w:lang w:eastAsia="en-US"/>
      <w14:ligatures w14:val="standardContextual"/>
    </w:rPr>
  </w:style>
  <w:style w:type="character" w:customStyle="1" w:styleId="FontStyle28">
    <w:name w:val="Font Style28"/>
    <w:basedOn w:val="a0"/>
    <w:uiPriority w:val="99"/>
    <w:rsid w:val="001433A2"/>
    <w:rPr>
      <w:rFonts w:ascii="Times New Roman" w:hAnsi="Times New Roman" w:cs="Times New Roman"/>
      <w:sz w:val="28"/>
      <w:szCs w:val="28"/>
    </w:rPr>
  </w:style>
  <w:style w:type="paragraph" w:customStyle="1" w:styleId="24">
    <w:name w:val="Основной текст (2)"/>
    <w:basedOn w:val="a"/>
    <w:uiPriority w:val="99"/>
    <w:rsid w:val="001433A2"/>
    <w:pPr>
      <w:shd w:val="clear" w:color="auto" w:fill="FFFFFF"/>
      <w:autoSpaceDE/>
      <w:autoSpaceDN/>
      <w:adjustRightInd/>
      <w:spacing w:line="197" w:lineRule="exact"/>
      <w:ind w:hanging="840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paragraph" w:customStyle="1" w:styleId="table10">
    <w:name w:val="table10"/>
    <w:basedOn w:val="a"/>
    <w:rsid w:val="001433A2"/>
    <w:pPr>
      <w:widowControl/>
      <w:autoSpaceDE/>
      <w:autoSpaceDN/>
      <w:adjustRightInd/>
    </w:pPr>
  </w:style>
  <w:style w:type="paragraph" w:styleId="ac">
    <w:name w:val="header"/>
    <w:basedOn w:val="a"/>
    <w:link w:val="ad"/>
    <w:uiPriority w:val="99"/>
    <w:unhideWhenUsed/>
    <w:rsid w:val="001433A2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1433A2"/>
    <w:rPr>
      <w:kern w:val="0"/>
      <w:sz w:val="22"/>
      <w:szCs w:val="22"/>
      <w14:ligatures w14:val="none"/>
    </w:rPr>
  </w:style>
  <w:style w:type="character" w:customStyle="1" w:styleId="11">
    <w:name w:val="Основной текст Знак1"/>
    <w:basedOn w:val="a0"/>
    <w:uiPriority w:val="99"/>
    <w:rsid w:val="001433A2"/>
    <w:rPr>
      <w:rFonts w:ascii="Times New Roman" w:hAnsi="Times New Roman" w:cs="Times New Roman"/>
      <w:b/>
      <w:bCs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EC0585-115F-4DB8-8495-0B26D864F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9</Pages>
  <Words>2912</Words>
  <Characters>16603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Васильвна Васильченко</dc:creator>
  <cp:keywords/>
  <dc:description/>
  <cp:lastModifiedBy>Татьяна Васильвна Васильченко</cp:lastModifiedBy>
  <cp:revision>10</cp:revision>
  <dcterms:created xsi:type="dcterms:W3CDTF">2025-04-07T06:31:00Z</dcterms:created>
  <dcterms:modified xsi:type="dcterms:W3CDTF">2025-05-02T09:17:00Z</dcterms:modified>
</cp:coreProperties>
</file>